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DE7" w:rsidRPr="002C3350" w:rsidRDefault="00425DE7" w:rsidP="00425DE7">
      <w:pPr>
        <w:widowControl w:val="0"/>
        <w:tabs>
          <w:tab w:val="center" w:pos="4153"/>
          <w:tab w:val="right" w:pos="9639"/>
        </w:tabs>
        <w:spacing w:after="0"/>
        <w:rPr>
          <w:rFonts w:ascii="Arial" w:hAnsi="Arial" w:cs="Arial"/>
          <w:b/>
          <w:bCs/>
          <w:noProof/>
          <w:sz w:val="22"/>
          <w:lang w:eastAsia="zh-CN"/>
        </w:rPr>
      </w:pPr>
      <w:bookmarkStart w:id="0" w:name="page1"/>
      <w:r w:rsidRPr="002C3350">
        <w:rPr>
          <w:rFonts w:ascii="Arial" w:hAnsi="Arial" w:cs="Arial"/>
          <w:b/>
          <w:bCs/>
          <w:noProof/>
          <w:sz w:val="22"/>
        </w:rPr>
        <w:t>3GPP TSG SA WG3 (Security) Meeting #</w:t>
      </w:r>
      <w:r w:rsidRPr="002C3350">
        <w:rPr>
          <w:rFonts w:ascii="Arial" w:hAnsi="Arial" w:cs="Arial" w:hint="eastAsia"/>
          <w:b/>
          <w:bCs/>
          <w:noProof/>
          <w:sz w:val="22"/>
          <w:lang w:eastAsia="zh-CN"/>
        </w:rPr>
        <w:t>8</w:t>
      </w:r>
      <w:r w:rsidR="00786B37">
        <w:rPr>
          <w:rFonts w:ascii="Arial" w:hAnsi="Arial" w:cs="Arial" w:hint="eastAsia"/>
          <w:b/>
          <w:bCs/>
          <w:noProof/>
          <w:sz w:val="22"/>
          <w:lang w:eastAsia="zh-CN"/>
        </w:rPr>
        <w:t>1</w:t>
      </w:r>
      <w:r w:rsidRPr="002C3350">
        <w:rPr>
          <w:rFonts w:ascii="Arial" w:hAnsi="Arial" w:cs="Arial"/>
          <w:b/>
          <w:bCs/>
          <w:noProof/>
          <w:sz w:val="22"/>
        </w:rPr>
        <w:tab/>
      </w:r>
      <w:r w:rsidRPr="002C3350">
        <w:rPr>
          <w:rFonts w:ascii="Arial" w:hAnsi="Arial" w:cs="Arial"/>
          <w:b/>
          <w:noProof/>
          <w:color w:val="000000"/>
        </w:rPr>
        <w:t>S3-1</w:t>
      </w:r>
      <w:r w:rsidR="00F07934">
        <w:rPr>
          <w:rFonts w:ascii="Arial" w:hAnsi="Arial" w:cs="Arial" w:hint="eastAsia"/>
          <w:b/>
          <w:noProof/>
          <w:color w:val="000000"/>
          <w:lang w:eastAsia="zh-CN"/>
        </w:rPr>
        <w:t>5</w:t>
      </w:r>
      <w:r w:rsidR="00AE72AE">
        <w:rPr>
          <w:rFonts w:ascii="Arial" w:hAnsi="Arial" w:cs="Arial" w:hint="eastAsia"/>
          <w:b/>
          <w:noProof/>
          <w:color w:val="000000"/>
          <w:lang w:eastAsia="zh-CN"/>
        </w:rPr>
        <w:t>2</w:t>
      </w:r>
      <w:r w:rsidR="008A38AA">
        <w:rPr>
          <w:rFonts w:ascii="Arial" w:hAnsi="Arial" w:cs="Arial" w:hint="eastAsia"/>
          <w:b/>
          <w:noProof/>
          <w:color w:val="000000"/>
          <w:lang w:eastAsia="zh-CN"/>
        </w:rPr>
        <w:t>328</w:t>
      </w:r>
    </w:p>
    <w:p w:rsidR="00425DE7" w:rsidRPr="002C3350" w:rsidRDefault="00224A36" w:rsidP="00425DE7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bookmarkStart w:id="1" w:name="bmS3-75--2014-05-12"/>
      <w:bookmarkEnd w:id="1"/>
      <w:r w:rsidRPr="00224A36">
        <w:rPr>
          <w:rFonts w:ascii="Arial" w:hAnsi="Arial"/>
          <w:b/>
          <w:bCs/>
          <w:noProof/>
          <w:sz w:val="22"/>
        </w:rPr>
        <w:t>9-13 November 2015, Anaheim (US)</w:t>
      </w:r>
      <w:r w:rsidR="00425DE7" w:rsidRPr="002C3350">
        <w:rPr>
          <w:rFonts w:ascii="Arial" w:hAnsi="Arial" w:cs="Arial"/>
          <w:b/>
          <w:sz w:val="24"/>
        </w:rPr>
        <w:tab/>
      </w:r>
    </w:p>
    <w:p w:rsidR="00425DE7" w:rsidRPr="002C3350" w:rsidRDefault="00425DE7" w:rsidP="00425DE7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 w:rsidRPr="002C3350">
        <w:rPr>
          <w:rFonts w:ascii="Arial" w:eastAsia="MS Mincho" w:hAnsi="Arial"/>
          <w:b/>
          <w:lang w:eastAsia="ja-JP"/>
        </w:rPr>
        <w:t>Source:</w:t>
      </w:r>
      <w:r w:rsidRPr="002C3350">
        <w:rPr>
          <w:rFonts w:ascii="Arial" w:eastAsia="MS Mincho" w:hAnsi="Arial"/>
          <w:b/>
          <w:lang w:eastAsia="ja-JP"/>
        </w:rPr>
        <w:tab/>
      </w:r>
      <w:r w:rsidRPr="002C3350">
        <w:rPr>
          <w:rFonts w:ascii="Arial" w:hAnsi="Arial" w:hint="eastAsia"/>
          <w:b/>
          <w:lang w:eastAsia="zh-CN"/>
        </w:rPr>
        <w:t>China Mobile</w:t>
      </w:r>
    </w:p>
    <w:p w:rsidR="00425DE7" w:rsidRPr="002C3350" w:rsidRDefault="00425DE7" w:rsidP="00425DE7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 w:rsidRPr="002C3350">
        <w:rPr>
          <w:rFonts w:ascii="Arial" w:eastAsia="MS Mincho" w:hAnsi="Arial"/>
          <w:b/>
          <w:lang w:eastAsia="ja-JP"/>
        </w:rPr>
        <w:t>Title:</w:t>
      </w:r>
      <w:r w:rsidRPr="002C3350">
        <w:rPr>
          <w:rFonts w:ascii="Arial" w:eastAsia="MS Mincho" w:hAnsi="Arial"/>
          <w:b/>
          <w:lang w:eastAsia="ja-JP"/>
        </w:rPr>
        <w:tab/>
      </w:r>
      <w:r w:rsidRPr="002C3350">
        <w:rPr>
          <w:rFonts w:ascii="Arial" w:hAnsi="Arial" w:hint="eastAsia"/>
          <w:b/>
          <w:lang w:eastAsia="zh-CN"/>
        </w:rPr>
        <w:t>Discussion on SA5 related management security of virtualized networks</w:t>
      </w:r>
    </w:p>
    <w:p w:rsidR="00425DE7" w:rsidRPr="002C3350" w:rsidRDefault="00425DE7" w:rsidP="00425DE7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 w:rsidRPr="002C3350">
        <w:rPr>
          <w:rFonts w:ascii="Arial" w:eastAsia="MS Mincho" w:hAnsi="Arial"/>
          <w:b/>
          <w:lang w:eastAsia="ja-JP"/>
        </w:rPr>
        <w:t>Document for:</w:t>
      </w:r>
      <w:r w:rsidRPr="002C3350">
        <w:rPr>
          <w:rFonts w:ascii="Arial" w:eastAsia="MS Mincho" w:hAnsi="Arial"/>
          <w:b/>
          <w:lang w:eastAsia="ja-JP"/>
        </w:rPr>
        <w:tab/>
      </w:r>
      <w:r w:rsidRPr="002C3350">
        <w:rPr>
          <w:rFonts w:ascii="Arial" w:hAnsi="Arial"/>
          <w:b/>
          <w:lang w:eastAsia="ja-JP"/>
        </w:rPr>
        <w:t>Discussion</w:t>
      </w:r>
    </w:p>
    <w:p w:rsidR="00425DE7" w:rsidRPr="002C3350" w:rsidRDefault="00425DE7" w:rsidP="00425DE7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 w:rsidRPr="002C3350">
        <w:rPr>
          <w:rFonts w:ascii="Arial" w:eastAsia="MS Mincho" w:hAnsi="Arial"/>
          <w:b/>
          <w:lang w:eastAsia="ja-JP"/>
        </w:rPr>
        <w:t>Agenda Item:</w:t>
      </w:r>
      <w:r w:rsidRPr="002C3350">
        <w:rPr>
          <w:rFonts w:ascii="Arial" w:eastAsia="MS Mincho" w:hAnsi="Arial"/>
          <w:b/>
          <w:lang w:eastAsia="ja-JP"/>
        </w:rPr>
        <w:tab/>
      </w:r>
      <w:r w:rsidR="00C46C2B">
        <w:rPr>
          <w:rFonts w:ascii="Arial" w:hAnsi="Arial" w:hint="eastAsia"/>
          <w:b/>
          <w:lang w:eastAsia="zh-CN"/>
        </w:rPr>
        <w:t>8.</w:t>
      </w:r>
      <w:r w:rsidR="005D258D">
        <w:rPr>
          <w:rFonts w:ascii="Arial" w:hAnsi="Arial" w:hint="eastAsia"/>
          <w:b/>
          <w:lang w:eastAsia="zh-CN"/>
        </w:rPr>
        <w:t>5</w:t>
      </w:r>
    </w:p>
    <w:p w:rsidR="00425DE7" w:rsidRPr="002C3350" w:rsidRDefault="00425DE7" w:rsidP="00425DE7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 w:rsidRPr="002C3350">
        <w:rPr>
          <w:rFonts w:ascii="Arial" w:eastAsia="MS Mincho" w:hAnsi="Arial"/>
          <w:b/>
          <w:lang w:eastAsia="ja-JP"/>
        </w:rPr>
        <w:t>Work Item / Release:</w:t>
      </w:r>
      <w:r w:rsidRPr="002C3350">
        <w:rPr>
          <w:rFonts w:ascii="Arial" w:eastAsia="MS Mincho" w:hAnsi="Arial"/>
          <w:b/>
          <w:lang w:eastAsia="ja-JP"/>
        </w:rPr>
        <w:tab/>
      </w:r>
      <w:r w:rsidRPr="002C3350">
        <w:rPr>
          <w:rFonts w:ascii="Arial" w:hAnsi="Arial" w:hint="eastAsia"/>
          <w:b/>
          <w:lang w:eastAsia="zh-CN"/>
        </w:rPr>
        <w:t>R13</w:t>
      </w:r>
    </w:p>
    <w:p w:rsidR="00425DE7" w:rsidRPr="002C3350" w:rsidRDefault="00425DE7" w:rsidP="0079788F">
      <w:pPr>
        <w:pStyle w:val="1"/>
        <w:rPr>
          <w:lang w:eastAsia="zh-CN"/>
        </w:rPr>
      </w:pPr>
      <w:bookmarkStart w:id="2" w:name="page2"/>
      <w:bookmarkEnd w:id="0"/>
      <w:bookmarkEnd w:id="2"/>
      <w:r w:rsidRPr="002C3350">
        <w:rPr>
          <w:rFonts w:hint="eastAsia"/>
          <w:lang w:eastAsia="zh-CN"/>
        </w:rPr>
        <w:t>Introduction</w:t>
      </w:r>
    </w:p>
    <w:p w:rsidR="00DB1911" w:rsidRPr="002C3350" w:rsidRDefault="00516495" w:rsidP="00DB1911">
      <w:pPr>
        <w:ind w:firstLineChars="250" w:firstLine="500"/>
        <w:rPr>
          <w:lang w:eastAsia="zh-CN"/>
        </w:rPr>
      </w:pPr>
      <w:r w:rsidRPr="00C65382">
        <w:rPr>
          <w:rFonts w:hint="eastAsia"/>
          <w:lang w:eastAsia="zh-CN"/>
        </w:rPr>
        <w:t xml:space="preserve">3GPP SA5 </w:t>
      </w:r>
      <w:r w:rsidRPr="00C65382">
        <w:rPr>
          <w:lang w:eastAsia="zh-CN"/>
        </w:rPr>
        <w:t>TR 32.842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which</w:t>
      </w:r>
      <w:r>
        <w:rPr>
          <w:rFonts w:hint="eastAsia"/>
          <w:lang w:eastAsia="zh-CN"/>
        </w:rPr>
        <w:t xml:space="preserve"> has </w:t>
      </w:r>
      <w:r w:rsidR="00DB1911">
        <w:rPr>
          <w:rFonts w:hint="eastAsia"/>
          <w:lang w:eastAsia="zh-CN"/>
        </w:rPr>
        <w:t>been</w:t>
      </w:r>
      <w:r>
        <w:rPr>
          <w:rFonts w:hint="eastAsia"/>
          <w:lang w:eastAsia="zh-CN"/>
        </w:rPr>
        <w:t xml:space="preserve"> released studies </w:t>
      </w:r>
      <w:r w:rsidRPr="002C3350">
        <w:rPr>
          <w:rFonts w:hint="eastAsia"/>
          <w:lang w:eastAsia="zh-CN"/>
        </w:rPr>
        <w:t>network management of virtualized networks</w:t>
      </w:r>
      <w:r>
        <w:rPr>
          <w:rFonts w:hint="eastAsia"/>
          <w:lang w:eastAsia="zh-CN"/>
        </w:rPr>
        <w:t xml:space="preserve"> and give</w:t>
      </w:r>
      <w:r w:rsidR="00DB1911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 w:rsidRPr="002C3350">
        <w:rPr>
          <w:rFonts w:hint="eastAsia"/>
          <w:lang w:eastAsia="zh-CN"/>
        </w:rPr>
        <w:t>use cases</w:t>
      </w:r>
      <w:r>
        <w:rPr>
          <w:rFonts w:hint="eastAsia"/>
          <w:lang w:eastAsia="zh-CN"/>
        </w:rPr>
        <w:t xml:space="preserve">, requirements </w:t>
      </w:r>
      <w:r w:rsidRPr="002C3350">
        <w:rPr>
          <w:rFonts w:hint="eastAsia"/>
          <w:lang w:eastAsia="zh-CN"/>
        </w:rPr>
        <w:t>and an overview of management architecture</w:t>
      </w:r>
      <w:r>
        <w:rPr>
          <w:rFonts w:hint="eastAsia"/>
          <w:lang w:eastAsia="zh-CN"/>
        </w:rPr>
        <w:t xml:space="preserve"> and procedures</w:t>
      </w:r>
      <w:r w:rsidR="00DB1911">
        <w:rPr>
          <w:rFonts w:hint="eastAsia"/>
          <w:lang w:eastAsia="zh-CN"/>
        </w:rPr>
        <w:t>.SA5 also has started TS work(e.g. TS28.500) on this</w:t>
      </w:r>
      <w:r w:rsidR="008C3399">
        <w:rPr>
          <w:rFonts w:hint="eastAsia"/>
          <w:lang w:eastAsia="zh-CN"/>
        </w:rPr>
        <w:t xml:space="preserve"> last month</w:t>
      </w:r>
      <w:r w:rsidR="00DB1911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 w:rsidR="00DB1911" w:rsidRPr="002C3350">
        <w:rPr>
          <w:rFonts w:hint="eastAsia"/>
          <w:lang w:eastAsia="zh-CN"/>
        </w:rPr>
        <w:t>This</w:t>
      </w:r>
      <w:r w:rsidR="00DB1911">
        <w:rPr>
          <w:rFonts w:hint="eastAsia"/>
          <w:lang w:eastAsia="zh-CN"/>
        </w:rPr>
        <w:t xml:space="preserve"> c</w:t>
      </w:r>
      <w:r w:rsidR="00DB1911" w:rsidRPr="002C3350">
        <w:rPr>
          <w:rFonts w:hint="eastAsia"/>
          <w:lang w:eastAsia="zh-CN"/>
        </w:rPr>
        <w:t>ontribution will give</w:t>
      </w:r>
      <w:r w:rsidR="00DB1911" w:rsidRPr="002C3350">
        <w:rPr>
          <w:lang w:eastAsia="zh-CN"/>
        </w:rPr>
        <w:t xml:space="preserve"> some </w:t>
      </w:r>
      <w:r w:rsidR="00DB1911" w:rsidRPr="002C3350">
        <w:rPr>
          <w:rFonts w:hint="eastAsia"/>
          <w:lang w:eastAsia="zh-CN"/>
        </w:rPr>
        <w:t>considerations about SA5 related management security of virtualized networks.</w:t>
      </w:r>
    </w:p>
    <w:p w:rsidR="00425DE7" w:rsidRPr="002C3350" w:rsidRDefault="00425DE7" w:rsidP="00425DE7">
      <w:pPr>
        <w:pStyle w:val="1"/>
        <w:rPr>
          <w:lang w:eastAsia="zh-CN"/>
        </w:rPr>
      </w:pPr>
      <w:r w:rsidRPr="002C3350">
        <w:t>2.</w:t>
      </w:r>
      <w:r w:rsidRPr="002C3350">
        <w:tab/>
        <w:t>Discussion</w:t>
      </w:r>
    </w:p>
    <w:p w:rsidR="00101B5F" w:rsidRDefault="009F72A2" w:rsidP="00A53981">
      <w:pPr>
        <w:ind w:firstLine="420"/>
        <w:rPr>
          <w:lang w:eastAsia="zh-CN"/>
        </w:rPr>
      </w:pPr>
      <w:r w:rsidRPr="002C3350">
        <w:rPr>
          <w:rFonts w:hint="eastAsia"/>
          <w:lang w:eastAsia="zh-CN"/>
        </w:rPr>
        <w:t xml:space="preserve">TR </w:t>
      </w:r>
      <w:r w:rsidR="009A2967" w:rsidRPr="002C3350">
        <w:rPr>
          <w:rFonts w:hint="eastAsia"/>
          <w:lang w:eastAsia="zh-CN"/>
        </w:rPr>
        <w:t>32.842</w:t>
      </w:r>
      <w:r w:rsidR="00DF2AC7">
        <w:rPr>
          <w:rFonts w:hint="eastAsia"/>
          <w:lang w:eastAsia="zh-CN"/>
        </w:rPr>
        <w:t xml:space="preserve"> v</w:t>
      </w:r>
      <w:r w:rsidR="00753176">
        <w:rPr>
          <w:rFonts w:hint="eastAsia"/>
          <w:lang w:eastAsia="zh-CN"/>
        </w:rPr>
        <w:t>1</w:t>
      </w:r>
      <w:r w:rsidR="00B55B36">
        <w:rPr>
          <w:rFonts w:hint="eastAsia"/>
          <w:lang w:eastAsia="zh-CN"/>
        </w:rPr>
        <w:t>3</w:t>
      </w:r>
      <w:r w:rsidR="00B84826">
        <w:rPr>
          <w:rFonts w:hint="eastAsia"/>
          <w:lang w:eastAsia="zh-CN"/>
        </w:rPr>
        <w:t>.0</w:t>
      </w:r>
      <w:r w:rsidR="00B55B36">
        <w:rPr>
          <w:rFonts w:hint="eastAsia"/>
          <w:lang w:eastAsia="zh-CN"/>
        </w:rPr>
        <w:t>.0</w:t>
      </w:r>
      <w:r w:rsidR="00DF2AC7">
        <w:rPr>
          <w:rFonts w:hint="eastAsia"/>
          <w:lang w:eastAsia="zh-CN"/>
        </w:rPr>
        <w:t xml:space="preserve"> (2015-</w:t>
      </w:r>
      <w:r w:rsidR="00B55B36">
        <w:rPr>
          <w:rFonts w:hint="eastAsia"/>
          <w:lang w:eastAsia="zh-CN"/>
        </w:rPr>
        <w:t>9</w:t>
      </w:r>
      <w:proofErr w:type="gramStart"/>
      <w:r w:rsidR="007F7277">
        <w:rPr>
          <w:rFonts w:hint="eastAsia"/>
          <w:lang w:eastAsia="zh-CN"/>
        </w:rPr>
        <w:t>)</w:t>
      </w:r>
      <w:r w:rsidR="009A2967" w:rsidRPr="002C3350">
        <w:rPr>
          <w:rFonts w:hint="eastAsia"/>
          <w:lang w:eastAsia="zh-CN"/>
        </w:rPr>
        <w:t xml:space="preserve"> </w:t>
      </w:r>
      <w:r w:rsidR="009913EA">
        <w:rPr>
          <w:lang w:eastAsia="zh-CN"/>
        </w:rPr>
        <w:t>’</w:t>
      </w:r>
      <w:r w:rsidR="009913EA">
        <w:rPr>
          <w:rFonts w:hint="eastAsia"/>
          <w:lang w:eastAsia="zh-CN"/>
        </w:rPr>
        <w:t>s</w:t>
      </w:r>
      <w:proofErr w:type="gramEnd"/>
      <w:r w:rsidR="009913EA">
        <w:rPr>
          <w:rFonts w:hint="eastAsia"/>
          <w:lang w:eastAsia="zh-CN"/>
        </w:rPr>
        <w:t xml:space="preserve"> </w:t>
      </w:r>
      <w:r w:rsidR="00101B5F">
        <w:rPr>
          <w:rFonts w:hint="eastAsia"/>
          <w:lang w:eastAsia="zh-CN"/>
        </w:rPr>
        <w:t xml:space="preserve">concept </w:t>
      </w:r>
      <w:r w:rsidR="000102A0">
        <w:rPr>
          <w:rFonts w:hint="eastAsia"/>
          <w:lang w:eastAsia="zh-CN"/>
        </w:rPr>
        <w:t>is</w:t>
      </w:r>
      <w:r w:rsidR="00101B5F">
        <w:rPr>
          <w:rFonts w:hint="eastAsia"/>
          <w:lang w:eastAsia="zh-CN"/>
        </w:rPr>
        <w:t xml:space="preserve"> </w:t>
      </w:r>
      <w:r w:rsidR="000102A0">
        <w:rPr>
          <w:lang w:eastAsia="zh-CN"/>
        </w:rPr>
        <w:t>summarized</w:t>
      </w:r>
      <w:r w:rsidR="00101B5F">
        <w:rPr>
          <w:rFonts w:hint="eastAsia"/>
          <w:lang w:eastAsia="zh-CN"/>
        </w:rPr>
        <w:t xml:space="preserve"> as below,</w:t>
      </w:r>
      <w:r w:rsidR="009A2967" w:rsidRPr="002C3350">
        <w:rPr>
          <w:rFonts w:hint="eastAsia"/>
          <w:lang w:eastAsia="zh-CN"/>
        </w:rPr>
        <w:t xml:space="preserve"> </w:t>
      </w:r>
    </w:p>
    <w:p w:rsidR="00101B5F" w:rsidRDefault="00101B5F" w:rsidP="00A53981">
      <w:pPr>
        <w:ind w:firstLine="420"/>
        <w:rPr>
          <w:lang w:eastAsia="zh-CN"/>
        </w:rPr>
      </w:pPr>
      <w:r>
        <w:rPr>
          <w:rFonts w:hint="eastAsia"/>
          <w:lang w:eastAsia="zh-CN"/>
        </w:rPr>
        <w:t>Us</w:t>
      </w:r>
      <w:r w:rsidRPr="002C3350">
        <w:rPr>
          <w:rFonts w:hint="eastAsia"/>
          <w:lang w:eastAsia="zh-CN"/>
        </w:rPr>
        <w:t>e cases</w:t>
      </w:r>
      <w:r>
        <w:rPr>
          <w:rFonts w:hint="eastAsia"/>
          <w:lang w:eastAsia="zh-CN"/>
        </w:rPr>
        <w:t xml:space="preserve"> </w:t>
      </w:r>
      <w:r w:rsidR="009913EA">
        <w:rPr>
          <w:rFonts w:hint="eastAsia"/>
          <w:lang w:eastAsia="zh-CN"/>
        </w:rPr>
        <w:t xml:space="preserve">have been studied </w:t>
      </w:r>
      <w:r w:rsidR="000102A0">
        <w:rPr>
          <w:rFonts w:hint="eastAsia"/>
          <w:lang w:eastAsia="zh-CN"/>
        </w:rPr>
        <w:t xml:space="preserve">including </w:t>
      </w:r>
      <w:r w:rsidRPr="004F0966">
        <w:t>Fault management</w:t>
      </w:r>
      <w:r>
        <w:rPr>
          <w:rFonts w:hint="eastAsia"/>
          <w:lang w:eastAsia="zh-CN"/>
        </w:rPr>
        <w:t>,</w:t>
      </w:r>
      <w:r w:rsidR="00224A3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Configuration management,</w:t>
      </w:r>
      <w:r w:rsidR="00224A3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Performance management,</w:t>
      </w:r>
      <w:r w:rsidRPr="00101B5F">
        <w:t xml:space="preserve"> </w:t>
      </w:r>
      <w:r w:rsidRPr="004F0966">
        <w:t>Core Network Lifecycle Management</w:t>
      </w:r>
      <w:r>
        <w:rPr>
          <w:rFonts w:hint="eastAsia"/>
          <w:lang w:eastAsia="zh-CN"/>
        </w:rPr>
        <w:t xml:space="preserve"> and other involving network deployment;</w:t>
      </w:r>
    </w:p>
    <w:p w:rsidR="00101B5F" w:rsidRDefault="000102A0" w:rsidP="00A53981">
      <w:pPr>
        <w:ind w:firstLine="420"/>
        <w:rPr>
          <w:lang w:eastAsia="zh-CN"/>
        </w:rPr>
      </w:pPr>
      <w:r>
        <w:rPr>
          <w:rFonts w:hint="eastAsia"/>
          <w:lang w:eastAsia="zh-CN"/>
        </w:rPr>
        <w:t>Potential r</w:t>
      </w:r>
      <w:r w:rsidR="00101B5F">
        <w:rPr>
          <w:rFonts w:hint="eastAsia"/>
          <w:lang w:eastAsia="zh-CN"/>
        </w:rPr>
        <w:t xml:space="preserve">equirements </w:t>
      </w:r>
      <w:r w:rsidR="009913EA">
        <w:rPr>
          <w:rFonts w:hint="eastAsia"/>
          <w:lang w:eastAsia="zh-CN"/>
        </w:rPr>
        <w:t>have been</w:t>
      </w:r>
      <w:r>
        <w:rPr>
          <w:rFonts w:hint="eastAsia"/>
          <w:lang w:eastAsia="zh-CN"/>
        </w:rPr>
        <w:t xml:space="preserve"> identified and classified as</w:t>
      </w:r>
      <w:r w:rsidR="00101B5F">
        <w:rPr>
          <w:rFonts w:hint="eastAsia"/>
          <w:lang w:eastAsia="zh-CN"/>
        </w:rPr>
        <w:t xml:space="preserve"> general requirements and </w:t>
      </w:r>
      <w:proofErr w:type="gramStart"/>
      <w:r w:rsidR="00101B5F">
        <w:rPr>
          <w:rFonts w:hint="eastAsia"/>
          <w:lang w:eastAsia="zh-CN"/>
        </w:rPr>
        <w:t>FM ,CM,PM,LCM</w:t>
      </w:r>
      <w:proofErr w:type="gramEnd"/>
      <w:r w:rsidR="00101B5F">
        <w:rPr>
          <w:rFonts w:hint="eastAsia"/>
          <w:lang w:eastAsia="zh-CN"/>
        </w:rPr>
        <w:t xml:space="preserve"> requirements</w:t>
      </w:r>
      <w:r>
        <w:rPr>
          <w:rFonts w:hint="eastAsia"/>
          <w:lang w:eastAsia="zh-CN"/>
        </w:rPr>
        <w:t>;</w:t>
      </w:r>
      <w:r w:rsidR="00101B5F">
        <w:rPr>
          <w:rFonts w:hint="eastAsia"/>
          <w:lang w:eastAsia="zh-CN"/>
        </w:rPr>
        <w:t xml:space="preserve"> </w:t>
      </w:r>
    </w:p>
    <w:p w:rsidR="000102A0" w:rsidRDefault="000102A0" w:rsidP="00A53981">
      <w:pPr>
        <w:ind w:firstLine="420"/>
        <w:rPr>
          <w:lang w:eastAsia="zh-CN"/>
        </w:rPr>
      </w:pPr>
      <w:r>
        <w:rPr>
          <w:rFonts w:hint="eastAsia"/>
          <w:lang w:eastAsia="zh-CN"/>
        </w:rPr>
        <w:t>P</w:t>
      </w:r>
      <w:r w:rsidRPr="004F0966">
        <w:rPr>
          <w:lang w:eastAsia="zh-CN"/>
        </w:rPr>
        <w:t>otential impacts</w:t>
      </w:r>
      <w:r>
        <w:rPr>
          <w:rFonts w:hint="eastAsia"/>
          <w:lang w:eastAsia="zh-CN"/>
        </w:rPr>
        <w:t xml:space="preserve"> and solutions including architecture,</w:t>
      </w:r>
      <w:r w:rsidR="00224A3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interfaces</w:t>
      </w:r>
      <w:r w:rsidR="00224A3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and models and procedures</w:t>
      </w:r>
      <w:r w:rsidR="009913EA">
        <w:rPr>
          <w:rFonts w:hint="eastAsia"/>
          <w:lang w:eastAsia="zh-CN"/>
        </w:rPr>
        <w:t xml:space="preserve"> have been proposed</w:t>
      </w:r>
      <w:proofErr w:type="gramStart"/>
      <w:r w:rsidR="009913EA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>.</w:t>
      </w:r>
      <w:proofErr w:type="gramEnd"/>
    </w:p>
    <w:p w:rsidR="009A2967" w:rsidRPr="002C3350" w:rsidRDefault="007F467F" w:rsidP="00A53981">
      <w:pPr>
        <w:ind w:firstLine="420"/>
        <w:rPr>
          <w:lang w:eastAsia="zh-CN"/>
        </w:rPr>
      </w:pPr>
      <w:r w:rsidRPr="002C3350">
        <w:rPr>
          <w:rFonts w:hint="eastAsia"/>
          <w:lang w:eastAsia="zh-CN"/>
        </w:rPr>
        <w:t xml:space="preserve">The following </w:t>
      </w:r>
      <w:r w:rsidR="009A2967" w:rsidRPr="002C3350">
        <w:rPr>
          <w:lang w:eastAsia="zh-CN"/>
        </w:rPr>
        <w:t>chapters</w:t>
      </w:r>
      <w:r w:rsidRPr="002C3350">
        <w:rPr>
          <w:rFonts w:hint="eastAsia"/>
          <w:lang w:eastAsia="zh-CN"/>
        </w:rPr>
        <w:t xml:space="preserve"> will give some analysis </w:t>
      </w:r>
      <w:r w:rsidR="009A2967" w:rsidRPr="002C3350">
        <w:rPr>
          <w:rFonts w:hint="eastAsia"/>
          <w:lang w:eastAsia="zh-CN"/>
        </w:rPr>
        <w:t xml:space="preserve">on </w:t>
      </w:r>
      <w:r w:rsidR="009F72A2" w:rsidRPr="002C3350">
        <w:rPr>
          <w:rFonts w:hint="eastAsia"/>
          <w:lang w:eastAsia="zh-CN"/>
        </w:rPr>
        <w:t xml:space="preserve">security </w:t>
      </w:r>
      <w:r w:rsidR="009A2967" w:rsidRPr="002C3350">
        <w:rPr>
          <w:rFonts w:hint="eastAsia"/>
          <w:lang w:eastAsia="zh-CN"/>
        </w:rPr>
        <w:t>considerations of t</w:t>
      </w:r>
      <w:r w:rsidRPr="002C3350">
        <w:rPr>
          <w:rFonts w:hint="eastAsia"/>
          <w:lang w:eastAsia="zh-CN"/>
        </w:rPr>
        <w:t>hem</w:t>
      </w:r>
      <w:r w:rsidR="009A2967" w:rsidRPr="002C3350">
        <w:rPr>
          <w:rFonts w:hint="eastAsia"/>
          <w:lang w:eastAsia="zh-CN"/>
        </w:rPr>
        <w:t xml:space="preserve">. </w:t>
      </w:r>
    </w:p>
    <w:p w:rsidR="00C74E1D" w:rsidRDefault="00425DE7" w:rsidP="00425DE7">
      <w:pPr>
        <w:pStyle w:val="2"/>
        <w:rPr>
          <w:lang w:eastAsia="zh-CN"/>
        </w:rPr>
      </w:pPr>
      <w:r w:rsidRPr="002C3350">
        <w:t>2.1</w:t>
      </w:r>
      <w:r w:rsidRPr="002C3350">
        <w:tab/>
      </w:r>
      <w:r w:rsidR="00224842">
        <w:rPr>
          <w:rFonts w:hint="eastAsia"/>
          <w:lang w:eastAsia="zh-CN"/>
        </w:rPr>
        <w:t>S</w:t>
      </w:r>
      <w:r w:rsidR="00224842" w:rsidRPr="002C3350">
        <w:rPr>
          <w:rFonts w:hint="eastAsia"/>
          <w:lang w:eastAsia="zh-CN"/>
        </w:rPr>
        <w:t xml:space="preserve">ecurity </w:t>
      </w:r>
      <w:r w:rsidR="00C74E1D" w:rsidRPr="002C3350">
        <w:rPr>
          <w:rFonts w:hint="eastAsia"/>
          <w:lang w:eastAsia="zh-CN"/>
        </w:rPr>
        <w:t>Considerations for</w:t>
      </w:r>
      <w:r w:rsidR="00C74E1D">
        <w:rPr>
          <w:rFonts w:hint="eastAsia"/>
          <w:lang w:eastAsia="zh-CN"/>
        </w:rPr>
        <w:t xml:space="preserve"> Configuration</w:t>
      </w:r>
      <w:r w:rsidR="0079788F">
        <w:rPr>
          <w:rFonts w:hint="eastAsia"/>
          <w:lang w:eastAsia="zh-CN"/>
        </w:rPr>
        <w:t xml:space="preserve"> Management</w:t>
      </w:r>
    </w:p>
    <w:p w:rsidR="00A53981" w:rsidRDefault="007C1F12" w:rsidP="00C96A79">
      <w:pPr>
        <w:ind w:firstLine="420"/>
        <w:rPr>
          <w:lang w:eastAsia="zh-CN"/>
        </w:rPr>
      </w:pPr>
      <w:r>
        <w:t xml:space="preserve">Use cases for Configuration Management describe the configuration management which includes the configuration of VNF deployment specific parameters (non-3GPP mobile service related) by VNFM </w:t>
      </w:r>
      <w:r w:rsidR="004776F9">
        <w:rPr>
          <w:rFonts w:hint="eastAsia"/>
          <w:lang w:eastAsia="zh-CN"/>
        </w:rPr>
        <w:t>during</w:t>
      </w:r>
      <w:r>
        <w:t xml:space="preserve"> VNF is created, terminated or updated and the resource of the VNF is changed and the configuration of VNF </w:t>
      </w:r>
      <w:bookmarkStart w:id="3" w:name="OLE_LINK38"/>
      <w:bookmarkStart w:id="4" w:name="OLE_LINK39"/>
      <w:bookmarkEnd w:id="3"/>
      <w:r>
        <w:t>application specific parameters</w:t>
      </w:r>
      <w:bookmarkEnd w:id="4"/>
      <w:r>
        <w:t xml:space="preserve"> (3GPP mobile service related) by EM after VNF is created, terminated or updated and the resource of the VNF is changed. </w:t>
      </w:r>
    </w:p>
    <w:p w:rsidR="00C96A79" w:rsidRDefault="007C1F12" w:rsidP="00C96A79">
      <w:pPr>
        <w:ind w:firstLine="420"/>
        <w:rPr>
          <w:lang w:eastAsia="zh-CN"/>
        </w:rPr>
      </w:pPr>
      <w:r>
        <w:t>In these use cases, the following threats should be consider</w:t>
      </w:r>
      <w:r w:rsidR="00570F9F">
        <w:rPr>
          <w:rFonts w:hint="eastAsia"/>
          <w:lang w:eastAsia="zh-CN"/>
        </w:rPr>
        <w:t>ed</w:t>
      </w:r>
      <w:r>
        <w:t>:</w:t>
      </w:r>
      <w:r w:rsidR="00463964">
        <w:rPr>
          <w:rFonts w:hint="eastAsia"/>
          <w:lang w:eastAsia="zh-CN"/>
        </w:rPr>
        <w:t xml:space="preserve"> </w:t>
      </w:r>
      <w:r w:rsidR="00304E20">
        <w:rPr>
          <w:rFonts w:hint="eastAsia"/>
          <w:lang w:eastAsia="zh-CN"/>
        </w:rPr>
        <w:t>The c</w:t>
      </w:r>
      <w:r w:rsidR="007642ED">
        <w:t>onfigure request</w:t>
      </w:r>
      <w:r w:rsidR="00D24E68">
        <w:rPr>
          <w:rFonts w:hint="eastAsia"/>
          <w:lang w:eastAsia="zh-CN"/>
        </w:rPr>
        <w:t xml:space="preserve"> </w:t>
      </w:r>
      <w:r w:rsidR="00463964">
        <w:t>or VNF application specific parameters</w:t>
      </w:r>
      <w:r w:rsidR="007642ED">
        <w:t xml:space="preserve"> can be </w:t>
      </w:r>
      <w:r w:rsidR="00DE51EB">
        <w:rPr>
          <w:rFonts w:hint="eastAsia"/>
          <w:lang w:eastAsia="zh-CN"/>
        </w:rPr>
        <w:t>tampered</w:t>
      </w:r>
      <w:r w:rsidR="00463964">
        <w:rPr>
          <w:rFonts w:hint="eastAsia"/>
          <w:lang w:eastAsia="zh-CN"/>
        </w:rPr>
        <w:t>, faked or replayed.</w:t>
      </w:r>
      <w:r w:rsidR="00CD1030">
        <w:rPr>
          <w:rFonts w:hint="eastAsia"/>
          <w:lang w:eastAsia="zh-CN"/>
        </w:rPr>
        <w:t xml:space="preserve"> </w:t>
      </w:r>
    </w:p>
    <w:p w:rsidR="00D56771" w:rsidRPr="00874E76" w:rsidRDefault="0053752E" w:rsidP="00A13932">
      <w:pPr>
        <w:pStyle w:val="B1"/>
        <w:ind w:left="0" w:firstLine="420"/>
        <w:rPr>
          <w:lang w:eastAsia="zh-CN"/>
        </w:rPr>
      </w:pPr>
      <w:r>
        <w:rPr>
          <w:rFonts w:hint="eastAsia"/>
          <w:lang w:eastAsia="zh-CN"/>
        </w:rPr>
        <w:t>For example</w:t>
      </w:r>
      <w:r w:rsidR="00990689">
        <w:rPr>
          <w:rFonts w:hint="eastAsia"/>
          <w:lang w:eastAsia="zh-CN"/>
        </w:rPr>
        <w:t>, f</w:t>
      </w:r>
      <w:r w:rsidR="00B130D7" w:rsidRPr="002C3350">
        <w:rPr>
          <w:lang w:eastAsia="zh-CN"/>
        </w:rPr>
        <w:t>or description of use case for</w:t>
      </w:r>
      <w:r w:rsidR="00B130D7" w:rsidRPr="008E4846">
        <w:rPr>
          <w:lang w:eastAsia="zh-CN"/>
        </w:rPr>
        <w:t xml:space="preserve"> </w:t>
      </w:r>
      <w:r w:rsidR="00B130D7">
        <w:rPr>
          <w:rFonts w:hint="eastAsia"/>
          <w:lang w:eastAsia="zh-CN"/>
        </w:rPr>
        <w:t xml:space="preserve">NFV Configuration Management by EM in section 5.2.3 of TR 32.842, it was </w:t>
      </w:r>
      <w:r w:rsidR="00B130D7" w:rsidRPr="00357B46">
        <w:rPr>
          <w:lang w:eastAsia="zh-CN"/>
        </w:rPr>
        <w:t>summarize</w:t>
      </w:r>
      <w:r w:rsidR="00B130D7">
        <w:rPr>
          <w:rFonts w:hint="eastAsia"/>
          <w:lang w:eastAsia="zh-CN"/>
        </w:rPr>
        <w:t>d as</w:t>
      </w:r>
      <w:r w:rsidR="00B130D7" w:rsidRPr="00357B46">
        <w:rPr>
          <w:rFonts w:hint="eastAsia"/>
          <w:lang w:eastAsia="zh-CN"/>
        </w:rPr>
        <w:t xml:space="preserve"> </w:t>
      </w:r>
      <w:r w:rsidR="00B130D7">
        <w:rPr>
          <w:rFonts w:hint="eastAsia"/>
          <w:lang w:eastAsia="zh-CN"/>
        </w:rPr>
        <w:t>that</w:t>
      </w:r>
      <w:r w:rsidR="00B130D7">
        <w:rPr>
          <w:lang w:eastAsia="zh-CN"/>
        </w:rPr>
        <w:t xml:space="preserve"> </w:t>
      </w:r>
      <w:r w:rsidR="00D56771">
        <w:rPr>
          <w:rFonts w:hint="eastAsia"/>
          <w:lang w:eastAsia="zh-CN"/>
        </w:rPr>
        <w:t xml:space="preserve">EM receives the VNF </w:t>
      </w:r>
      <w:r w:rsidR="00D56771">
        <w:rPr>
          <w:lang w:eastAsia="zh-CN"/>
        </w:rPr>
        <w:t xml:space="preserve">has been </w:t>
      </w:r>
      <w:r w:rsidR="00D56771">
        <w:rPr>
          <w:rFonts w:hint="eastAsia"/>
          <w:lang w:eastAsia="zh-CN"/>
        </w:rPr>
        <w:t>instantiat</w:t>
      </w:r>
      <w:r w:rsidR="00D56771">
        <w:rPr>
          <w:lang w:eastAsia="zh-CN"/>
        </w:rPr>
        <w:t>ed</w:t>
      </w:r>
      <w:r w:rsidR="00D56771">
        <w:rPr>
          <w:rFonts w:hint="eastAsia"/>
          <w:lang w:eastAsia="zh-CN"/>
        </w:rPr>
        <w:t>/</w:t>
      </w:r>
      <w:r w:rsidR="00D56771" w:rsidRPr="00D56771">
        <w:rPr>
          <w:rFonts w:hint="eastAsia"/>
          <w:lang w:eastAsia="zh-CN"/>
        </w:rPr>
        <w:t xml:space="preserve"> </w:t>
      </w:r>
      <w:r w:rsidR="00D56771">
        <w:rPr>
          <w:rFonts w:hint="eastAsia"/>
          <w:lang w:eastAsia="zh-CN"/>
        </w:rPr>
        <w:t>terminat</w:t>
      </w:r>
      <w:r w:rsidR="00D56771">
        <w:rPr>
          <w:lang w:eastAsia="zh-CN"/>
        </w:rPr>
        <w:t>ed</w:t>
      </w:r>
      <w:r w:rsidR="00D56771">
        <w:rPr>
          <w:rFonts w:hint="eastAsia"/>
          <w:lang w:eastAsia="zh-CN"/>
        </w:rPr>
        <w:t xml:space="preserve">/ scaled message from </w:t>
      </w:r>
      <w:proofErr w:type="spellStart"/>
      <w:r w:rsidR="00D56771">
        <w:rPr>
          <w:rFonts w:hint="eastAsia"/>
          <w:lang w:eastAsia="zh-CN"/>
        </w:rPr>
        <w:t>VNFM</w:t>
      </w:r>
      <w:proofErr w:type="gramStart"/>
      <w:r w:rsidR="00391A43">
        <w:rPr>
          <w:rFonts w:hint="eastAsia"/>
          <w:lang w:eastAsia="zh-CN"/>
        </w:rPr>
        <w:t>,</w:t>
      </w:r>
      <w:r w:rsidR="00D56771">
        <w:rPr>
          <w:rFonts w:hint="eastAsia"/>
          <w:lang w:eastAsia="zh-CN"/>
        </w:rPr>
        <w:t>and</w:t>
      </w:r>
      <w:proofErr w:type="spellEnd"/>
      <w:proofErr w:type="gramEnd"/>
      <w:r w:rsidR="00D56771">
        <w:rPr>
          <w:rFonts w:hint="eastAsia"/>
          <w:lang w:eastAsia="zh-CN"/>
        </w:rPr>
        <w:t xml:space="preserve"> if NM receives the VNF </w:t>
      </w:r>
      <w:r w:rsidR="00D56771">
        <w:rPr>
          <w:lang w:eastAsia="zh-CN"/>
        </w:rPr>
        <w:t xml:space="preserve">has been </w:t>
      </w:r>
      <w:r w:rsidR="00D56771">
        <w:rPr>
          <w:rFonts w:hint="eastAsia"/>
          <w:lang w:eastAsia="zh-CN"/>
        </w:rPr>
        <w:t>instantiat</w:t>
      </w:r>
      <w:r w:rsidR="00D56771">
        <w:rPr>
          <w:lang w:eastAsia="zh-CN"/>
        </w:rPr>
        <w:t>ed</w:t>
      </w:r>
      <w:r w:rsidR="00D56771">
        <w:rPr>
          <w:rFonts w:hint="eastAsia"/>
          <w:lang w:eastAsia="zh-CN"/>
        </w:rPr>
        <w:t>/</w:t>
      </w:r>
      <w:r w:rsidR="00D56771" w:rsidRPr="00D56771">
        <w:rPr>
          <w:rFonts w:hint="eastAsia"/>
          <w:lang w:eastAsia="zh-CN"/>
        </w:rPr>
        <w:t xml:space="preserve"> </w:t>
      </w:r>
      <w:r w:rsidR="00D56771">
        <w:rPr>
          <w:rFonts w:hint="eastAsia"/>
          <w:lang w:eastAsia="zh-CN"/>
        </w:rPr>
        <w:t>terminat</w:t>
      </w:r>
      <w:r w:rsidR="00D56771">
        <w:rPr>
          <w:lang w:eastAsia="zh-CN"/>
        </w:rPr>
        <w:t>ed</w:t>
      </w:r>
      <w:r w:rsidR="00D56771">
        <w:rPr>
          <w:rFonts w:hint="eastAsia"/>
          <w:lang w:eastAsia="zh-CN"/>
        </w:rPr>
        <w:t xml:space="preserve"> /scaled or upgraded or updated message from NFVO; NM will </w:t>
      </w:r>
      <w:r w:rsidR="00885332">
        <w:rPr>
          <w:lang w:eastAsia="zh-CN"/>
        </w:rPr>
        <w:t xml:space="preserve">forward </w:t>
      </w:r>
      <w:r w:rsidR="00885332">
        <w:rPr>
          <w:rFonts w:hint="eastAsia"/>
          <w:lang w:eastAsia="zh-CN"/>
        </w:rPr>
        <w:t xml:space="preserve">such </w:t>
      </w:r>
      <w:r w:rsidR="00D56771">
        <w:rPr>
          <w:rFonts w:hint="eastAsia"/>
          <w:lang w:eastAsia="zh-CN"/>
        </w:rPr>
        <w:t>message to EM</w:t>
      </w:r>
      <w:r w:rsidR="00885332">
        <w:rPr>
          <w:rFonts w:hint="eastAsia"/>
          <w:lang w:eastAsia="zh-CN"/>
        </w:rPr>
        <w:t>.</w:t>
      </w:r>
      <w:r w:rsidR="00B27EF0">
        <w:rPr>
          <w:rFonts w:hint="eastAsia"/>
          <w:lang w:eastAsia="zh-CN"/>
        </w:rPr>
        <w:t xml:space="preserve"> </w:t>
      </w:r>
      <w:r w:rsidR="00885332">
        <w:rPr>
          <w:rFonts w:hint="eastAsia"/>
          <w:lang w:eastAsia="zh-CN"/>
        </w:rPr>
        <w:t>Then EM perform related activities.</w:t>
      </w:r>
    </w:p>
    <w:p w:rsidR="00A53981" w:rsidRDefault="00D56771" w:rsidP="00C96A79">
      <w:pPr>
        <w:ind w:firstLine="420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 w:rsidR="00B130D7">
        <w:rPr>
          <w:rFonts w:hint="eastAsia"/>
          <w:lang w:eastAsia="zh-CN"/>
        </w:rPr>
        <w:t>An attacker can tamper with</w:t>
      </w:r>
      <w:r w:rsidR="00990689">
        <w:rPr>
          <w:rFonts w:hint="eastAsia"/>
          <w:lang w:eastAsia="zh-CN"/>
        </w:rPr>
        <w:t>,</w:t>
      </w:r>
      <w:r w:rsidR="00D24D9E">
        <w:rPr>
          <w:rFonts w:hint="eastAsia"/>
          <w:lang w:eastAsia="zh-CN"/>
        </w:rPr>
        <w:t xml:space="preserve"> </w:t>
      </w:r>
      <w:r w:rsidR="00990689">
        <w:rPr>
          <w:rFonts w:hint="eastAsia"/>
          <w:lang w:eastAsia="zh-CN"/>
        </w:rPr>
        <w:t xml:space="preserve">forge </w:t>
      </w:r>
      <w:r w:rsidR="00B130D7">
        <w:rPr>
          <w:rFonts w:hint="eastAsia"/>
          <w:lang w:eastAsia="zh-CN"/>
        </w:rPr>
        <w:t xml:space="preserve">or replay the VNF </w:t>
      </w:r>
      <w:r w:rsidR="00990689">
        <w:rPr>
          <w:rFonts w:hint="eastAsia"/>
          <w:lang w:eastAsia="zh-CN"/>
        </w:rPr>
        <w:t xml:space="preserve">has </w:t>
      </w:r>
      <w:r w:rsidR="00885332">
        <w:rPr>
          <w:rFonts w:hint="eastAsia"/>
          <w:lang w:eastAsia="zh-CN"/>
        </w:rPr>
        <w:t xml:space="preserve">been </w:t>
      </w:r>
      <w:r w:rsidR="00B130D7">
        <w:rPr>
          <w:rFonts w:hint="eastAsia"/>
          <w:lang w:eastAsia="zh-CN"/>
        </w:rPr>
        <w:t>change</w:t>
      </w:r>
      <w:r w:rsidR="00990689">
        <w:rPr>
          <w:rFonts w:hint="eastAsia"/>
          <w:lang w:eastAsia="zh-CN"/>
        </w:rPr>
        <w:t>d</w:t>
      </w:r>
      <w:r w:rsidR="00B130D7">
        <w:rPr>
          <w:rFonts w:hint="eastAsia"/>
          <w:lang w:eastAsia="zh-CN"/>
        </w:rPr>
        <w:t xml:space="preserve"> message to make EM perform improper activities. For example, an attacker can forge a VNF has terminated message sent to EM which will </w:t>
      </w:r>
      <w:r w:rsidR="00B130D7">
        <w:rPr>
          <w:lang w:eastAsia="zh-CN"/>
        </w:rPr>
        <w:t>“reconfigures nodes that have relation with the subject VNF, if necessary</w:t>
      </w:r>
      <w:r w:rsidR="00B130D7">
        <w:rPr>
          <w:rFonts w:hint="eastAsia"/>
          <w:lang w:eastAsia="zh-CN"/>
        </w:rPr>
        <w:t xml:space="preserve">, and </w:t>
      </w:r>
      <w:r w:rsidR="00B130D7">
        <w:rPr>
          <w:lang w:eastAsia="zh-CN"/>
        </w:rPr>
        <w:t>EM releases logical resource”</w:t>
      </w:r>
      <w:r w:rsidR="00B130D7">
        <w:rPr>
          <w:rFonts w:hint="eastAsia"/>
          <w:lang w:eastAsia="zh-CN"/>
        </w:rPr>
        <w:t xml:space="preserve"> so that the running VNF will not be managed by EM then.</w:t>
      </w:r>
    </w:p>
    <w:p w:rsidR="007C1F12" w:rsidRDefault="006247A1" w:rsidP="00C96A79">
      <w:pPr>
        <w:ind w:firstLine="420"/>
        <w:rPr>
          <w:lang w:eastAsia="zh-CN"/>
        </w:rPr>
      </w:pPr>
      <w:r>
        <w:rPr>
          <w:rFonts w:hint="eastAsia"/>
          <w:lang w:eastAsia="zh-CN"/>
        </w:rPr>
        <w:t xml:space="preserve">Another example is about the configuration parameters. </w:t>
      </w:r>
      <w:r w:rsidR="00C96A79">
        <w:rPr>
          <w:rFonts w:hint="eastAsia"/>
          <w:lang w:eastAsia="zh-CN"/>
        </w:rPr>
        <w:t>I</w:t>
      </w:r>
      <w:r>
        <w:rPr>
          <w:rFonts w:hint="eastAsia"/>
          <w:lang w:eastAsia="zh-CN"/>
        </w:rPr>
        <w:t xml:space="preserve">t was </w:t>
      </w:r>
      <w:r w:rsidR="00C96A79">
        <w:rPr>
          <w:rFonts w:hint="eastAsia"/>
          <w:lang w:eastAsia="zh-CN"/>
        </w:rPr>
        <w:t xml:space="preserve">mentioned that </w:t>
      </w:r>
      <w:r w:rsidR="00C96A79">
        <w:rPr>
          <w:lang w:eastAsia="zh-CN"/>
        </w:rPr>
        <w:t>“</w:t>
      </w:r>
      <w:r w:rsidR="00C96A79">
        <w:rPr>
          <w:rFonts w:hint="eastAsia"/>
          <w:lang w:eastAsia="zh-CN"/>
        </w:rPr>
        <w:t xml:space="preserve">EM </w:t>
      </w:r>
      <w:r w:rsidR="00C96A79">
        <w:rPr>
          <w:lang w:eastAsia="zh-CN"/>
        </w:rPr>
        <w:t xml:space="preserve">configures the subject VNF with the prepared VNF </w:t>
      </w:r>
      <w:r w:rsidR="00C96A79">
        <w:rPr>
          <w:rFonts w:hint="eastAsia"/>
          <w:lang w:eastAsia="zh-CN"/>
        </w:rPr>
        <w:t>application specific parameters</w:t>
      </w:r>
      <w:r w:rsidR="00C96A79">
        <w:rPr>
          <w:lang w:eastAsia="zh-CN"/>
        </w:rPr>
        <w:t>”</w:t>
      </w:r>
      <w:r w:rsidR="00C96A79">
        <w:rPr>
          <w:rFonts w:hint="eastAsia"/>
          <w:lang w:eastAsia="zh-CN"/>
        </w:rPr>
        <w:t xml:space="preserve">. An attacker can tamper with, forge or replay </w:t>
      </w:r>
      <w:r w:rsidR="00C96A79">
        <w:rPr>
          <w:lang w:eastAsia="zh-CN"/>
        </w:rPr>
        <w:t xml:space="preserve">VNF </w:t>
      </w:r>
      <w:r w:rsidR="00C96A79">
        <w:rPr>
          <w:rFonts w:hint="eastAsia"/>
          <w:lang w:eastAsia="zh-CN"/>
        </w:rPr>
        <w:t xml:space="preserve">application specific parameters </w:t>
      </w:r>
      <w:r w:rsidR="00D24D9E">
        <w:rPr>
          <w:rFonts w:hint="eastAsia"/>
          <w:lang w:eastAsia="zh-CN"/>
        </w:rPr>
        <w:t xml:space="preserve">which result in configuration error. </w:t>
      </w:r>
      <w:r w:rsidR="00B130D7">
        <w:rPr>
          <w:rFonts w:hint="eastAsia"/>
          <w:lang w:eastAsia="zh-CN"/>
        </w:rPr>
        <w:t>So, the integrity and source of message in this process should be assured and replay attack should be avoided.</w:t>
      </w:r>
    </w:p>
    <w:p w:rsidR="0079788F" w:rsidRDefault="0079788F" w:rsidP="0079788F">
      <w:pPr>
        <w:pStyle w:val="2"/>
        <w:rPr>
          <w:lang w:eastAsia="zh-CN"/>
        </w:rPr>
      </w:pPr>
      <w:r>
        <w:rPr>
          <w:rFonts w:hint="eastAsia"/>
          <w:lang w:eastAsia="zh-CN"/>
        </w:rPr>
        <w:lastRenderedPageBreak/>
        <w:t>2.2</w:t>
      </w:r>
      <w:r w:rsidRPr="0079788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ab/>
      </w:r>
      <w:r w:rsidR="00224842">
        <w:rPr>
          <w:rFonts w:hint="eastAsia"/>
          <w:lang w:eastAsia="zh-CN"/>
        </w:rPr>
        <w:t>S</w:t>
      </w:r>
      <w:r w:rsidR="00224842" w:rsidRPr="002C3350">
        <w:rPr>
          <w:rFonts w:hint="eastAsia"/>
          <w:lang w:eastAsia="zh-CN"/>
        </w:rPr>
        <w:t xml:space="preserve">ecurity </w:t>
      </w:r>
      <w:r w:rsidRPr="002C3350">
        <w:rPr>
          <w:rFonts w:hint="eastAsia"/>
          <w:lang w:eastAsia="zh-CN"/>
        </w:rPr>
        <w:t xml:space="preserve">Considerations for </w:t>
      </w:r>
      <w:r>
        <w:rPr>
          <w:rFonts w:hint="eastAsia"/>
          <w:lang w:eastAsia="zh-CN"/>
        </w:rPr>
        <w:t>Fault Management</w:t>
      </w:r>
    </w:p>
    <w:p w:rsidR="00A53981" w:rsidRDefault="00270F64">
      <w:pPr>
        <w:ind w:firstLine="420"/>
        <w:rPr>
          <w:lang w:eastAsia="zh-CN"/>
        </w:rPr>
      </w:pPr>
      <w:r>
        <w:t xml:space="preserve">Use cases for </w:t>
      </w:r>
      <w:r>
        <w:rPr>
          <w:rFonts w:hint="eastAsia"/>
          <w:lang w:eastAsia="zh-CN"/>
        </w:rPr>
        <w:t>Fault</w:t>
      </w:r>
      <w:r>
        <w:t xml:space="preserve"> Management descri</w:t>
      </w:r>
      <w:r>
        <w:rPr>
          <w:rFonts w:hint="eastAsia"/>
          <w:lang w:eastAsia="zh-CN"/>
        </w:rPr>
        <w:t xml:space="preserve">be </w:t>
      </w:r>
      <w:r>
        <w:rPr>
          <w:rFonts w:hint="eastAsia"/>
          <w:lang w:val="en-US" w:eastAsia="zh-CN"/>
        </w:rPr>
        <w:t xml:space="preserve">when </w:t>
      </w:r>
      <w:r>
        <w:rPr>
          <w:lang w:val="en-US" w:eastAsia="ja-JP"/>
        </w:rPr>
        <w:t xml:space="preserve">failure occurs, several alarms associated with the failure might be generated and reported to one or more management functions (e.g., EM, VNFM or NFVO) to allow fault </w:t>
      </w:r>
      <w:r w:rsidR="00C745E8">
        <w:rPr>
          <w:lang w:eastAsia="zh-CN"/>
        </w:rPr>
        <w:t>correlation</w:t>
      </w:r>
      <w:r w:rsidR="00C745E8">
        <w:rPr>
          <w:lang w:val="en-US" w:eastAsia="ja-JP"/>
        </w:rPr>
        <w:t xml:space="preserve"> </w:t>
      </w:r>
      <w:r w:rsidR="00C745E8">
        <w:rPr>
          <w:rFonts w:hint="eastAsia"/>
          <w:lang w:val="en-US" w:eastAsia="zh-CN"/>
        </w:rPr>
        <w:t>analysis</w:t>
      </w:r>
      <w:r>
        <w:rPr>
          <w:rFonts w:hint="eastAsia"/>
          <w:lang w:val="en-US" w:eastAsia="zh-CN"/>
        </w:rPr>
        <w:t xml:space="preserve"> which </w:t>
      </w:r>
      <w:r w:rsidR="00D20212">
        <w:rPr>
          <w:rFonts w:hint="eastAsia"/>
          <w:lang w:val="en-US" w:eastAsia="zh-CN"/>
        </w:rPr>
        <w:t xml:space="preserve">will request </w:t>
      </w:r>
      <w:r w:rsidR="00937DCD">
        <w:rPr>
          <w:rFonts w:hint="eastAsia"/>
          <w:lang w:val="en-US" w:eastAsia="zh-CN"/>
        </w:rPr>
        <w:t xml:space="preserve">to </w:t>
      </w:r>
      <w:r w:rsidR="00937DCD">
        <w:rPr>
          <w:rFonts w:hint="eastAsia"/>
          <w:lang w:eastAsia="zh-CN"/>
        </w:rPr>
        <w:t>initiate</w:t>
      </w:r>
      <w:r w:rsidR="00937DCD">
        <w:rPr>
          <w:rFonts w:hint="eastAsia"/>
          <w:lang w:val="en-US" w:eastAsia="zh-CN"/>
        </w:rPr>
        <w:t xml:space="preserve"> </w:t>
      </w:r>
      <w:r w:rsidR="00D20212">
        <w:rPr>
          <w:rFonts w:hint="eastAsia"/>
          <w:lang w:val="en-US" w:eastAsia="zh-CN"/>
        </w:rPr>
        <w:t>healing process</w:t>
      </w:r>
      <w:r w:rsidR="00937DCD">
        <w:rPr>
          <w:rFonts w:hint="eastAsia"/>
          <w:lang w:val="en-US" w:eastAsia="zh-CN"/>
        </w:rPr>
        <w:t xml:space="preserve"> and </w:t>
      </w:r>
      <w:r>
        <w:rPr>
          <w:rFonts w:hint="eastAsia"/>
          <w:lang w:val="en-US" w:eastAsia="zh-CN"/>
        </w:rPr>
        <w:t xml:space="preserve">may trigger </w:t>
      </w:r>
      <w:r>
        <w:rPr>
          <w:rFonts w:hint="eastAsia"/>
          <w:lang w:eastAsia="zh-CN"/>
        </w:rPr>
        <w:t xml:space="preserve">the </w:t>
      </w:r>
      <w:r>
        <w:rPr>
          <w:rFonts w:eastAsia="MS Mincho"/>
          <w:lang w:eastAsia="ja-JP"/>
        </w:rPr>
        <w:t>executi</w:t>
      </w:r>
      <w:r>
        <w:rPr>
          <w:rFonts w:hint="eastAsia"/>
          <w:lang w:eastAsia="zh-CN"/>
        </w:rPr>
        <w:t>on</w:t>
      </w:r>
      <w:r w:rsidRPr="00AC5DA9">
        <w:rPr>
          <w:rFonts w:eastAsia="MS Mincho"/>
          <w:lang w:eastAsia="ja-JP"/>
        </w:rPr>
        <w:t xml:space="preserve"> of the VNF instance lifecycle management flows</w:t>
      </w:r>
      <w:r>
        <w:rPr>
          <w:rFonts w:eastAsiaTheme="minorEastAsia" w:hint="eastAsia"/>
          <w:lang w:eastAsia="zh-CN"/>
        </w:rPr>
        <w:t xml:space="preserve"> </w:t>
      </w:r>
      <w:r w:rsidRPr="00AC5DA9">
        <w:rPr>
          <w:rFonts w:eastAsia="MS Mincho"/>
          <w:lang w:eastAsia="ja-JP"/>
        </w:rPr>
        <w:t>or the Network Service instance lifecycle management flows</w:t>
      </w:r>
      <w:r>
        <w:rPr>
          <w:rFonts w:hint="eastAsia"/>
          <w:lang w:val="en-US" w:eastAsia="zh-CN"/>
        </w:rPr>
        <w:t>.</w:t>
      </w:r>
      <w:r>
        <w:t xml:space="preserve"> </w:t>
      </w:r>
    </w:p>
    <w:p w:rsidR="00B102EA" w:rsidRDefault="00270F64">
      <w:pPr>
        <w:ind w:firstLine="420"/>
        <w:rPr>
          <w:lang w:eastAsia="zh-CN"/>
        </w:rPr>
      </w:pPr>
      <w:r>
        <w:t>In these use cases, the following threats should be consider</w:t>
      </w:r>
      <w:r>
        <w:rPr>
          <w:rFonts w:hint="eastAsia"/>
          <w:lang w:eastAsia="zh-CN"/>
        </w:rPr>
        <w:t>ed</w:t>
      </w:r>
      <w:r>
        <w:t>:</w:t>
      </w:r>
      <w:r w:rsidR="00D24D9E">
        <w:rPr>
          <w:lang w:eastAsia="zh-CN"/>
        </w:rPr>
        <w:t xml:space="preserve"> </w:t>
      </w:r>
      <w:r w:rsidR="00954172">
        <w:rPr>
          <w:rFonts w:hint="eastAsia"/>
          <w:lang w:eastAsia="zh-CN"/>
        </w:rPr>
        <w:t xml:space="preserve">The alarm message and </w:t>
      </w:r>
      <w:r w:rsidR="00D24D9E">
        <w:rPr>
          <w:rFonts w:hint="eastAsia"/>
          <w:lang w:eastAsia="zh-CN"/>
        </w:rPr>
        <w:t xml:space="preserve">the </w:t>
      </w:r>
      <w:r w:rsidR="00D24D9E" w:rsidRPr="005D4DBD">
        <w:t>corrective action request</w:t>
      </w:r>
      <w:r w:rsidR="00D24D9E">
        <w:rPr>
          <w:rFonts w:hint="eastAsia"/>
          <w:lang w:eastAsia="zh-CN"/>
        </w:rPr>
        <w:t xml:space="preserve"> can be tampered, faked or replayed.</w:t>
      </w:r>
    </w:p>
    <w:p w:rsidR="00A53981" w:rsidRDefault="00050F7C" w:rsidP="00AD0185">
      <w:pPr>
        <w:ind w:firstLine="420"/>
        <w:rPr>
          <w:lang w:eastAsia="zh-CN"/>
        </w:rPr>
      </w:pPr>
      <w:r>
        <w:rPr>
          <w:rFonts w:hint="eastAsia"/>
          <w:lang w:eastAsia="zh-CN"/>
        </w:rPr>
        <w:t>For example,</w:t>
      </w:r>
      <w:r w:rsidR="00D24D9E">
        <w:rPr>
          <w:rFonts w:hint="eastAsia"/>
          <w:lang w:eastAsia="zh-CN"/>
        </w:rPr>
        <w:t xml:space="preserve"> f</w:t>
      </w:r>
      <w:r w:rsidR="001901F1" w:rsidRPr="002C3350">
        <w:rPr>
          <w:lang w:eastAsia="zh-CN"/>
        </w:rPr>
        <w:t>or description of use case for</w:t>
      </w:r>
      <w:r w:rsidR="001901F1" w:rsidRPr="008E4846">
        <w:t xml:space="preserve"> </w:t>
      </w:r>
      <w:r w:rsidR="001901F1" w:rsidRPr="00F23AC1">
        <w:t>Fault management</w:t>
      </w:r>
      <w:r w:rsidR="001901F1">
        <w:rPr>
          <w:rFonts w:hint="eastAsia"/>
          <w:lang w:eastAsia="zh-CN"/>
        </w:rPr>
        <w:t xml:space="preserve"> in section 5.1.2 and 5.1.5 of TR 32.842, it was mentioned that </w:t>
      </w:r>
      <w:r w:rsidR="001901F1">
        <w:rPr>
          <w:lang w:eastAsia="zh-CN"/>
        </w:rPr>
        <w:t>“</w:t>
      </w:r>
      <w:r w:rsidR="001901F1">
        <w:rPr>
          <w:rFonts w:hint="eastAsia"/>
          <w:lang w:eastAsia="zh-CN"/>
        </w:rPr>
        <w:t>VNF detects the fault and</w:t>
      </w:r>
      <w:r w:rsidR="001901F1">
        <w:rPr>
          <w:rFonts w:eastAsia="MS Mincho"/>
          <w:lang w:eastAsia="ja-JP"/>
        </w:rPr>
        <w:t xml:space="preserve"> </w:t>
      </w:r>
      <w:r w:rsidR="001901F1" w:rsidRPr="001A0E18">
        <w:rPr>
          <w:rFonts w:eastAsia="MS Mincho"/>
          <w:lang w:eastAsia="ja-JP"/>
        </w:rPr>
        <w:t>send</w:t>
      </w:r>
      <w:r w:rsidR="001901F1">
        <w:rPr>
          <w:rFonts w:hint="eastAsia"/>
          <w:lang w:eastAsia="zh-CN"/>
        </w:rPr>
        <w:t>s</w:t>
      </w:r>
      <w:r w:rsidR="001901F1" w:rsidRPr="001A0E18">
        <w:rPr>
          <w:rFonts w:eastAsia="MS Mincho"/>
          <w:lang w:eastAsia="ja-JP"/>
        </w:rPr>
        <w:t xml:space="preserve"> the alarms to </w:t>
      </w:r>
      <w:r w:rsidR="001901F1">
        <w:rPr>
          <w:rFonts w:eastAsia="MS Mincho"/>
          <w:lang w:eastAsia="ja-JP"/>
        </w:rPr>
        <w:t>EM</w:t>
      </w:r>
      <w:r w:rsidR="001901F1" w:rsidRPr="00AC5DA9">
        <w:rPr>
          <w:rFonts w:eastAsia="MS Mincho"/>
          <w:lang w:eastAsia="ja-JP"/>
        </w:rPr>
        <w:t>.</w:t>
      </w:r>
      <w:r w:rsidR="001901F1" w:rsidRPr="00D20212">
        <w:rPr>
          <w:rFonts w:hint="eastAsia"/>
          <w:lang w:eastAsia="zh-CN"/>
        </w:rPr>
        <w:t xml:space="preserve"> </w:t>
      </w:r>
      <w:r w:rsidR="00DF559D">
        <w:rPr>
          <w:rFonts w:hint="eastAsia"/>
          <w:lang w:eastAsia="zh-CN"/>
        </w:rPr>
        <w:t>EM may</w:t>
      </w:r>
      <w:r w:rsidR="001901F1">
        <w:rPr>
          <w:rFonts w:hint="eastAsia"/>
          <w:lang w:eastAsia="zh-CN"/>
        </w:rPr>
        <w:t xml:space="preserve"> perform fault </w:t>
      </w:r>
      <w:r w:rsidR="00DF559D">
        <w:rPr>
          <w:lang w:eastAsia="zh-CN"/>
        </w:rPr>
        <w:t>correlatio</w:t>
      </w:r>
      <w:r w:rsidR="00DF559D">
        <w:rPr>
          <w:rFonts w:hint="eastAsia"/>
          <w:lang w:eastAsia="zh-CN"/>
        </w:rPr>
        <w:t>n</w:t>
      </w:r>
      <w:r w:rsidR="001901F1">
        <w:rPr>
          <w:lang w:eastAsia="zh-CN"/>
        </w:rPr>
        <w:t>”</w:t>
      </w:r>
      <w:r w:rsidR="001901F1">
        <w:rPr>
          <w:rFonts w:hint="eastAsia"/>
          <w:lang w:eastAsia="zh-CN"/>
        </w:rPr>
        <w:t xml:space="preserve"> and </w:t>
      </w:r>
      <w:r w:rsidR="001901F1">
        <w:rPr>
          <w:lang w:eastAsia="zh-CN"/>
        </w:rPr>
        <w:t>“The VNF notifies the VNFM about the VNFC failure.</w:t>
      </w:r>
      <w:r w:rsidR="001901F1" w:rsidRPr="00D20212">
        <w:rPr>
          <w:lang w:eastAsia="zh-CN"/>
        </w:rPr>
        <w:t xml:space="preserve"> </w:t>
      </w:r>
      <w:r w:rsidR="001901F1">
        <w:rPr>
          <w:lang w:eastAsia="zh-CN"/>
        </w:rPr>
        <w:t>The VNFM can correlate the VNFC failure with other virtualised resources failures received”</w:t>
      </w:r>
      <w:r w:rsidR="006247A1">
        <w:rPr>
          <w:rFonts w:hint="eastAsia"/>
          <w:lang w:eastAsia="zh-CN"/>
        </w:rPr>
        <w:t>.</w:t>
      </w:r>
      <w:r w:rsidR="001901F1">
        <w:rPr>
          <w:rFonts w:hint="eastAsia"/>
          <w:lang w:eastAsia="zh-CN"/>
        </w:rPr>
        <w:t xml:space="preserve"> An attacker can </w:t>
      </w:r>
      <w:r w:rsidR="001901F1">
        <w:rPr>
          <w:lang w:eastAsia="zh-CN"/>
        </w:rPr>
        <w:t>tamper</w:t>
      </w:r>
      <w:r w:rsidR="001901F1">
        <w:rPr>
          <w:rFonts w:hint="eastAsia"/>
          <w:lang w:eastAsia="zh-CN"/>
        </w:rPr>
        <w:t xml:space="preserve"> with, forge or replay the </w:t>
      </w:r>
      <w:r w:rsidR="001901F1" w:rsidRPr="00085DF8">
        <w:rPr>
          <w:rFonts w:hint="eastAsia"/>
          <w:lang w:eastAsia="zh-CN"/>
        </w:rPr>
        <w:t>alarm message</w:t>
      </w:r>
      <w:r w:rsidR="001901F1">
        <w:rPr>
          <w:rFonts w:hint="eastAsia"/>
          <w:lang w:eastAsia="zh-CN"/>
        </w:rPr>
        <w:t xml:space="preserve"> to make the management functions (EM/NM/NFVM) </w:t>
      </w:r>
      <w:r w:rsidR="001901F1" w:rsidRPr="00085DF8">
        <w:rPr>
          <w:lang w:eastAsia="zh-CN"/>
        </w:rPr>
        <w:t xml:space="preserve">perform </w:t>
      </w:r>
      <w:r w:rsidR="00165328">
        <w:rPr>
          <w:rFonts w:hint="eastAsia"/>
          <w:lang w:eastAsia="zh-CN"/>
        </w:rPr>
        <w:t xml:space="preserve">unnecessary </w:t>
      </w:r>
      <w:r w:rsidR="001901F1" w:rsidRPr="00085DF8">
        <w:rPr>
          <w:lang w:eastAsia="zh-CN"/>
        </w:rPr>
        <w:t>fault correlation</w:t>
      </w:r>
      <w:r w:rsidR="001901F1" w:rsidRPr="00085DF8">
        <w:rPr>
          <w:rFonts w:hint="eastAsia"/>
          <w:lang w:eastAsia="zh-CN"/>
        </w:rPr>
        <w:t xml:space="preserve"> </w:t>
      </w:r>
      <w:r w:rsidR="001E3E62">
        <w:rPr>
          <w:rFonts w:hint="eastAsia"/>
          <w:lang w:eastAsia="zh-CN"/>
        </w:rPr>
        <w:t xml:space="preserve">which </w:t>
      </w:r>
      <w:r w:rsidR="00165328">
        <w:rPr>
          <w:rFonts w:hint="eastAsia"/>
          <w:lang w:eastAsia="zh-CN"/>
        </w:rPr>
        <w:t>will</w:t>
      </w:r>
      <w:r w:rsidR="00C61CE3">
        <w:rPr>
          <w:rFonts w:hint="eastAsia"/>
          <w:lang w:eastAsia="zh-CN"/>
        </w:rPr>
        <w:t xml:space="preserve"> consume </w:t>
      </w:r>
      <w:r w:rsidR="00D42905">
        <w:rPr>
          <w:rFonts w:hint="eastAsia"/>
          <w:lang w:eastAsia="zh-CN"/>
        </w:rPr>
        <w:t xml:space="preserve">the resource of </w:t>
      </w:r>
      <w:r w:rsidR="00C61CE3">
        <w:rPr>
          <w:rFonts w:hint="eastAsia"/>
          <w:lang w:eastAsia="zh-CN"/>
        </w:rPr>
        <w:t>management functions entiti</w:t>
      </w:r>
      <w:r w:rsidR="00D42905">
        <w:rPr>
          <w:rFonts w:hint="eastAsia"/>
          <w:lang w:eastAsia="zh-CN"/>
        </w:rPr>
        <w:t>e</w:t>
      </w:r>
      <w:r w:rsidR="001E3E62">
        <w:rPr>
          <w:rFonts w:hint="eastAsia"/>
          <w:lang w:eastAsia="zh-CN"/>
        </w:rPr>
        <w:t>s</w:t>
      </w:r>
      <w:r w:rsidR="00D42905">
        <w:rPr>
          <w:rFonts w:hint="eastAsia"/>
          <w:lang w:eastAsia="zh-CN"/>
        </w:rPr>
        <w:t xml:space="preserve"> and even lead to </w:t>
      </w:r>
      <w:proofErr w:type="spellStart"/>
      <w:r w:rsidR="00537257">
        <w:rPr>
          <w:rFonts w:hint="eastAsia"/>
          <w:lang w:eastAsia="zh-CN"/>
        </w:rPr>
        <w:t>DoS</w:t>
      </w:r>
      <w:proofErr w:type="spellEnd"/>
      <w:r w:rsidR="00537257">
        <w:rPr>
          <w:rFonts w:hint="eastAsia"/>
          <w:lang w:eastAsia="zh-CN"/>
        </w:rPr>
        <w:t xml:space="preserve"> or </w:t>
      </w:r>
      <w:proofErr w:type="spellStart"/>
      <w:r w:rsidR="00D42905">
        <w:rPr>
          <w:rFonts w:hint="eastAsia"/>
          <w:lang w:eastAsia="zh-CN"/>
        </w:rPr>
        <w:t>D</w:t>
      </w:r>
      <w:r w:rsidR="00C5688D">
        <w:rPr>
          <w:rFonts w:hint="eastAsia"/>
          <w:lang w:eastAsia="zh-CN"/>
        </w:rPr>
        <w:t>D</w:t>
      </w:r>
      <w:r w:rsidR="00D42905">
        <w:rPr>
          <w:rFonts w:hint="eastAsia"/>
          <w:lang w:eastAsia="zh-CN"/>
        </w:rPr>
        <w:t>oS</w:t>
      </w:r>
      <w:proofErr w:type="spellEnd"/>
      <w:r w:rsidR="00D42905">
        <w:rPr>
          <w:rFonts w:hint="eastAsia"/>
          <w:lang w:eastAsia="zh-CN"/>
        </w:rPr>
        <w:t xml:space="preserve"> attack if there are lots of </w:t>
      </w:r>
      <w:r w:rsidR="00085DF8" w:rsidRPr="00085DF8">
        <w:rPr>
          <w:lang w:eastAsia="zh-CN"/>
        </w:rPr>
        <w:t>such alarm</w:t>
      </w:r>
      <w:r w:rsidR="00F30FC7" w:rsidRPr="00085DF8">
        <w:rPr>
          <w:rFonts w:hint="eastAsia"/>
          <w:lang w:eastAsia="zh-CN"/>
        </w:rPr>
        <w:t xml:space="preserve"> </w:t>
      </w:r>
      <w:r w:rsidR="000D6D21" w:rsidRPr="00085DF8">
        <w:rPr>
          <w:lang w:eastAsia="zh-CN"/>
        </w:rPr>
        <w:t>message</w:t>
      </w:r>
      <w:r w:rsidR="000D6D21">
        <w:rPr>
          <w:rFonts w:hint="eastAsia"/>
          <w:lang w:eastAsia="zh-CN"/>
        </w:rPr>
        <w:t>s</w:t>
      </w:r>
      <w:r w:rsidR="000D6D21" w:rsidRPr="00085DF8">
        <w:rPr>
          <w:lang w:eastAsia="zh-CN"/>
        </w:rPr>
        <w:t>.</w:t>
      </w:r>
      <w:r w:rsidR="00F30FC7" w:rsidRPr="00F30FC7">
        <w:rPr>
          <w:lang w:eastAsia="zh-CN"/>
        </w:rPr>
        <w:t xml:space="preserve"> </w:t>
      </w:r>
      <w:r w:rsidR="00F30FC7">
        <w:rPr>
          <w:rFonts w:hint="eastAsia"/>
          <w:lang w:eastAsia="zh-CN"/>
        </w:rPr>
        <w:t>F</w:t>
      </w:r>
      <w:r w:rsidR="00F30FC7" w:rsidRPr="00F30FC7">
        <w:rPr>
          <w:lang w:eastAsia="zh-CN"/>
        </w:rPr>
        <w:t>urthermore</w:t>
      </w:r>
      <w:r w:rsidR="00F30FC7">
        <w:rPr>
          <w:rFonts w:hint="eastAsia"/>
          <w:lang w:eastAsia="zh-CN"/>
        </w:rPr>
        <w:t>,</w:t>
      </w:r>
      <w:r w:rsidR="00D42905">
        <w:rPr>
          <w:rFonts w:hint="eastAsia"/>
          <w:lang w:eastAsia="zh-CN"/>
        </w:rPr>
        <w:t xml:space="preserve"> </w:t>
      </w:r>
      <w:r w:rsidR="00F30FC7">
        <w:rPr>
          <w:rFonts w:hint="eastAsia"/>
          <w:lang w:eastAsia="zh-CN"/>
        </w:rPr>
        <w:t>t</w:t>
      </w:r>
      <w:r w:rsidR="00165328">
        <w:rPr>
          <w:rFonts w:hint="eastAsia"/>
          <w:lang w:eastAsia="zh-CN"/>
        </w:rPr>
        <w:t>he</w:t>
      </w:r>
      <w:r w:rsidR="001901F1">
        <w:rPr>
          <w:rFonts w:eastAsiaTheme="minorEastAsia" w:hint="eastAsia"/>
          <w:lang w:eastAsia="zh-CN"/>
        </w:rPr>
        <w:t xml:space="preserve"> </w:t>
      </w:r>
      <w:r w:rsidR="00165328">
        <w:rPr>
          <w:rFonts w:hint="eastAsia"/>
          <w:lang w:eastAsia="zh-CN"/>
        </w:rPr>
        <w:t xml:space="preserve">unnecessary </w:t>
      </w:r>
      <w:r w:rsidR="00A921E8">
        <w:rPr>
          <w:rFonts w:eastAsia="MS Mincho"/>
          <w:lang w:eastAsia="ja-JP"/>
        </w:rPr>
        <w:t>correlation</w:t>
      </w:r>
      <w:r w:rsidR="00A921E8">
        <w:rPr>
          <w:rFonts w:eastAsiaTheme="minorEastAsia" w:hint="eastAsia"/>
          <w:lang w:eastAsia="zh-CN"/>
        </w:rPr>
        <w:t xml:space="preserve"> </w:t>
      </w:r>
      <w:r w:rsidR="001901F1">
        <w:rPr>
          <w:rFonts w:eastAsiaTheme="minorEastAsia" w:hint="eastAsia"/>
          <w:lang w:eastAsia="zh-CN"/>
        </w:rPr>
        <w:t>may trigger improper LCM flows</w:t>
      </w:r>
      <w:r w:rsidR="006247A1">
        <w:rPr>
          <w:rFonts w:hint="eastAsia"/>
          <w:lang w:eastAsia="zh-CN"/>
        </w:rPr>
        <w:t xml:space="preserve"> </w:t>
      </w:r>
      <w:r w:rsidR="00EE06A6">
        <w:rPr>
          <w:rFonts w:hint="eastAsia"/>
          <w:lang w:eastAsia="zh-CN"/>
        </w:rPr>
        <w:t>which</w:t>
      </w:r>
      <w:r w:rsidR="00D42905">
        <w:rPr>
          <w:rFonts w:hint="eastAsia"/>
          <w:lang w:eastAsia="zh-CN"/>
        </w:rPr>
        <w:t xml:space="preserve"> will</w:t>
      </w:r>
      <w:r w:rsidR="00D42905" w:rsidRPr="00D42905">
        <w:t xml:space="preserve"> </w:t>
      </w:r>
      <w:r w:rsidR="00D42905">
        <w:rPr>
          <w:lang w:eastAsia="zh-CN"/>
        </w:rPr>
        <w:t>disrupt</w:t>
      </w:r>
      <w:r w:rsidR="00D42905">
        <w:rPr>
          <w:rFonts w:hint="eastAsia"/>
          <w:lang w:eastAsia="zh-CN"/>
        </w:rPr>
        <w:t xml:space="preserve"> the running service and may consume virtual resource.</w:t>
      </w:r>
    </w:p>
    <w:p w:rsidR="00270F64" w:rsidRPr="00AD0185" w:rsidRDefault="006815E7" w:rsidP="00AD0185">
      <w:pPr>
        <w:ind w:firstLine="420"/>
        <w:rPr>
          <w:lang w:val="en-US" w:eastAsia="zh-CN"/>
        </w:rPr>
      </w:pPr>
      <w:r>
        <w:rPr>
          <w:rFonts w:hint="eastAsia"/>
          <w:lang w:eastAsia="zh-CN"/>
        </w:rPr>
        <w:t xml:space="preserve">Another example is about the </w:t>
      </w:r>
      <w:r w:rsidRPr="005D4DBD">
        <w:rPr>
          <w:lang w:eastAsia="zh-CN"/>
        </w:rPr>
        <w:t>corrective action request</w:t>
      </w:r>
      <w:r>
        <w:rPr>
          <w:rFonts w:hint="eastAsia"/>
          <w:lang w:eastAsia="zh-CN"/>
        </w:rPr>
        <w:t xml:space="preserve">. </w:t>
      </w:r>
      <w:r w:rsidR="005A5D93" w:rsidRPr="002C3350">
        <w:rPr>
          <w:lang w:eastAsia="zh-CN"/>
        </w:rPr>
        <w:t>For description of use case for</w:t>
      </w:r>
      <w:r w:rsidR="005A5D93" w:rsidRPr="008E4846">
        <w:t xml:space="preserve"> </w:t>
      </w:r>
      <w:r w:rsidR="005A5D93" w:rsidRPr="00F23AC1">
        <w:t>Fault management</w:t>
      </w:r>
      <w:r w:rsidR="005A5D93">
        <w:rPr>
          <w:rFonts w:hint="eastAsia"/>
          <w:lang w:eastAsia="zh-CN"/>
        </w:rPr>
        <w:t xml:space="preserve"> in section 5.1.2 and 5.1.7 of TR 32.842, it was mentioned that </w:t>
      </w:r>
      <w:r w:rsidR="005A5D93">
        <w:rPr>
          <w:lang w:eastAsia="zh-CN"/>
        </w:rPr>
        <w:t>“</w:t>
      </w:r>
      <w:proofErr w:type="gramStart"/>
      <w:r w:rsidR="00C745E8">
        <w:rPr>
          <w:rFonts w:hint="eastAsia"/>
          <w:lang w:eastAsia="zh-CN"/>
        </w:rPr>
        <w:t>2 ..</w:t>
      </w:r>
      <w:proofErr w:type="gramEnd"/>
      <w:r w:rsidR="00C745E8" w:rsidRPr="005D4DBD">
        <w:t>In case the corrective action needs to be performed by VNFM, EM sends a correc</w:t>
      </w:r>
      <w:r w:rsidR="00C745E8">
        <w:t>tive action request toward VNFM</w:t>
      </w:r>
      <w:r w:rsidR="005A5D93">
        <w:t xml:space="preserve">. </w:t>
      </w:r>
      <w:r w:rsidR="00C745E8">
        <w:rPr>
          <w:rFonts w:hint="eastAsia"/>
          <w:lang w:eastAsia="zh-CN"/>
        </w:rPr>
        <w:t xml:space="preserve">.. </w:t>
      </w:r>
      <w:proofErr w:type="gramStart"/>
      <w:r w:rsidR="00C745E8">
        <w:rPr>
          <w:rFonts w:hint="eastAsia"/>
          <w:lang w:eastAsia="zh-CN"/>
        </w:rPr>
        <w:t>4 ..</w:t>
      </w:r>
      <w:proofErr w:type="gramEnd"/>
      <w:r w:rsidR="00C745E8" w:rsidRPr="00AC4BE2">
        <w:rPr>
          <w:lang w:eastAsia="ja-JP"/>
        </w:rPr>
        <w:t xml:space="preserve">In case the corrective action </w:t>
      </w:r>
      <w:r w:rsidR="00C745E8">
        <w:rPr>
          <w:lang w:eastAsia="ja-JP"/>
        </w:rPr>
        <w:t>needs to be performed by NFVO, N</w:t>
      </w:r>
      <w:r w:rsidR="00C745E8" w:rsidRPr="00AC4BE2">
        <w:rPr>
          <w:lang w:eastAsia="ja-JP"/>
        </w:rPr>
        <w:t>M sends a corrective action request toward NFVO.</w:t>
      </w:r>
      <w:r w:rsidR="005A5D93">
        <w:rPr>
          <w:lang w:val="en-US"/>
        </w:rPr>
        <w:t>”</w:t>
      </w:r>
      <w:r w:rsidR="005A5D93" w:rsidRPr="00A65599">
        <w:rPr>
          <w:lang w:eastAsia="ja-JP"/>
        </w:rPr>
        <w:t xml:space="preserve"> </w:t>
      </w:r>
      <w:r w:rsidR="005A5D93">
        <w:rPr>
          <w:rFonts w:hint="eastAsia"/>
          <w:lang w:eastAsia="zh-CN"/>
        </w:rPr>
        <w:t xml:space="preserve">and </w:t>
      </w:r>
      <w:r w:rsidR="005A5D93">
        <w:rPr>
          <w:lang w:eastAsia="zh-CN"/>
        </w:rPr>
        <w:t>“</w:t>
      </w:r>
      <w:r w:rsidR="005A5D93" w:rsidRPr="000A76E7">
        <w:rPr>
          <w:lang w:eastAsia="ja-JP"/>
        </w:rPr>
        <w:t>EM can trigger a corrective action request towards VNFM</w:t>
      </w:r>
      <w:r w:rsidR="005A5D93">
        <w:rPr>
          <w:lang w:eastAsia="zh-CN"/>
        </w:rPr>
        <w:t>”</w:t>
      </w:r>
      <w:r w:rsidR="005A5D93">
        <w:rPr>
          <w:rFonts w:hint="eastAsia"/>
          <w:lang w:eastAsia="zh-CN"/>
        </w:rPr>
        <w:t>.</w:t>
      </w:r>
      <w:r w:rsidR="005A5D93" w:rsidRPr="001C7FE2">
        <w:rPr>
          <w:rFonts w:hint="eastAsia"/>
          <w:lang w:eastAsia="zh-CN"/>
        </w:rPr>
        <w:t xml:space="preserve"> </w:t>
      </w:r>
      <w:r w:rsidR="005A5D93">
        <w:rPr>
          <w:rFonts w:hint="eastAsia"/>
          <w:lang w:eastAsia="zh-CN"/>
        </w:rPr>
        <w:t xml:space="preserve">An attacker can </w:t>
      </w:r>
      <w:r w:rsidR="005A5D93">
        <w:rPr>
          <w:lang w:eastAsia="zh-CN"/>
        </w:rPr>
        <w:t>tamper</w:t>
      </w:r>
      <w:r w:rsidR="005A5D93">
        <w:rPr>
          <w:rFonts w:hint="eastAsia"/>
          <w:lang w:eastAsia="zh-CN"/>
        </w:rPr>
        <w:t xml:space="preserve"> with, forge or replay a </w:t>
      </w:r>
      <w:r w:rsidR="005A5D93">
        <w:rPr>
          <w:lang w:eastAsia="ja-JP"/>
        </w:rPr>
        <w:t>corrective action reques</w:t>
      </w:r>
      <w:r w:rsidR="005A5D93">
        <w:rPr>
          <w:rFonts w:hint="eastAsia"/>
          <w:lang w:eastAsia="zh-CN"/>
        </w:rPr>
        <w:t>t to VNFM or NFVO</w:t>
      </w:r>
      <w:r w:rsidR="00D42905" w:rsidRPr="00D42905">
        <w:rPr>
          <w:rFonts w:hint="eastAsia"/>
          <w:lang w:eastAsia="zh-CN"/>
        </w:rPr>
        <w:t xml:space="preserve"> </w:t>
      </w:r>
      <w:r w:rsidR="00D42905">
        <w:rPr>
          <w:rFonts w:hint="eastAsia"/>
          <w:lang w:eastAsia="zh-CN"/>
        </w:rPr>
        <w:t xml:space="preserve">which </w:t>
      </w:r>
      <w:r w:rsidR="00C745E8">
        <w:rPr>
          <w:rFonts w:eastAsiaTheme="minorEastAsia" w:hint="eastAsia"/>
          <w:lang w:eastAsia="zh-CN"/>
        </w:rPr>
        <w:t>may trigger improper LCM flows</w:t>
      </w:r>
      <w:r w:rsidR="00C745E8">
        <w:rPr>
          <w:rFonts w:hint="eastAsia"/>
          <w:lang w:eastAsia="zh-CN"/>
        </w:rPr>
        <w:t xml:space="preserve"> which will</w:t>
      </w:r>
      <w:r w:rsidR="00C745E8" w:rsidRPr="00D42905">
        <w:t xml:space="preserve"> </w:t>
      </w:r>
      <w:r w:rsidR="00C745E8">
        <w:rPr>
          <w:lang w:eastAsia="zh-CN"/>
        </w:rPr>
        <w:t>disrupt</w:t>
      </w:r>
      <w:r w:rsidR="00C745E8">
        <w:rPr>
          <w:rFonts w:hint="eastAsia"/>
          <w:lang w:eastAsia="zh-CN"/>
        </w:rPr>
        <w:t xml:space="preserve"> the running service and may consume virtual resource</w:t>
      </w:r>
      <w:r w:rsidR="00D42905">
        <w:rPr>
          <w:rFonts w:hint="eastAsia"/>
          <w:lang w:eastAsia="zh-CN"/>
        </w:rPr>
        <w:t xml:space="preserve">. </w:t>
      </w:r>
      <w:r w:rsidR="006247A1">
        <w:rPr>
          <w:rFonts w:hint="eastAsia"/>
          <w:lang w:eastAsia="zh-CN"/>
        </w:rPr>
        <w:t>So the integrity and source of messages in this process should be assured and replay attack should be avoided.</w:t>
      </w:r>
    </w:p>
    <w:p w:rsidR="0079788F" w:rsidRDefault="0079788F" w:rsidP="0079788F">
      <w:pPr>
        <w:pStyle w:val="2"/>
        <w:rPr>
          <w:lang w:eastAsia="zh-CN"/>
        </w:rPr>
      </w:pPr>
      <w:r>
        <w:rPr>
          <w:rFonts w:hint="eastAsia"/>
          <w:lang w:eastAsia="zh-CN"/>
        </w:rPr>
        <w:t>2.3</w:t>
      </w:r>
      <w:r>
        <w:rPr>
          <w:rFonts w:hint="eastAsia"/>
          <w:lang w:eastAsia="zh-CN"/>
        </w:rPr>
        <w:tab/>
      </w:r>
      <w:r w:rsidR="00224842">
        <w:rPr>
          <w:rFonts w:hint="eastAsia"/>
          <w:lang w:eastAsia="zh-CN"/>
        </w:rPr>
        <w:t>S</w:t>
      </w:r>
      <w:r w:rsidR="00224842" w:rsidRPr="002C3350">
        <w:rPr>
          <w:rFonts w:hint="eastAsia"/>
          <w:lang w:eastAsia="zh-CN"/>
        </w:rPr>
        <w:t xml:space="preserve">ecurity </w:t>
      </w:r>
      <w:r w:rsidRPr="002C3350">
        <w:rPr>
          <w:rFonts w:hint="eastAsia"/>
          <w:lang w:eastAsia="zh-CN"/>
        </w:rPr>
        <w:t>Considerations for</w:t>
      </w:r>
      <w:r>
        <w:rPr>
          <w:rFonts w:hint="eastAsia"/>
          <w:lang w:eastAsia="zh-CN"/>
        </w:rPr>
        <w:t xml:space="preserve"> Performance Management</w:t>
      </w:r>
    </w:p>
    <w:p w:rsidR="002C6AC8" w:rsidRPr="007F0454" w:rsidRDefault="007C1F12" w:rsidP="007F0454">
      <w:pPr>
        <w:ind w:firstLine="420"/>
        <w:rPr>
          <w:lang w:eastAsia="zh-CN"/>
        </w:rPr>
      </w:pPr>
      <w:r>
        <w:t xml:space="preserve">Use cases for Performance Management describe the </w:t>
      </w:r>
      <w:bookmarkStart w:id="5" w:name="OLE_LINK56"/>
      <w:bookmarkStart w:id="6" w:name="OLE_LINK57"/>
      <w:bookmarkStart w:id="7" w:name="OLE_LINK58"/>
      <w:bookmarkEnd w:id="5"/>
      <w:bookmarkEnd w:id="6"/>
      <w:r w:rsidR="00100318">
        <w:rPr>
          <w:rFonts w:hint="eastAsia"/>
          <w:lang w:eastAsia="zh-CN"/>
        </w:rPr>
        <w:t xml:space="preserve">management of </w:t>
      </w:r>
      <w:r>
        <w:t>performance measurements related to VNF applications</w:t>
      </w:r>
      <w:bookmarkEnd w:id="7"/>
      <w:r>
        <w:t xml:space="preserve">. VNF can send the performance measurement to EM and EM may forward the performance measurements to NM. In these procedures, the following threats </w:t>
      </w:r>
      <w:r w:rsidR="00D42905">
        <w:rPr>
          <w:rFonts w:hint="eastAsia"/>
          <w:lang w:eastAsia="zh-CN"/>
        </w:rPr>
        <w:t>should</w:t>
      </w:r>
      <w:r>
        <w:t xml:space="preserve"> be consider</w:t>
      </w:r>
      <w:r w:rsidR="000C1BFE">
        <w:rPr>
          <w:rFonts w:hint="eastAsia"/>
          <w:lang w:eastAsia="zh-CN"/>
        </w:rPr>
        <w:t>ed</w:t>
      </w:r>
      <w:r>
        <w:t>:</w:t>
      </w:r>
      <w:r w:rsidR="00D42905">
        <w:t xml:space="preserve"> </w:t>
      </w:r>
      <w:r>
        <w:t>performance measurements related to VNF applications can be tampered</w:t>
      </w:r>
      <w:r w:rsidR="007F0454">
        <w:rPr>
          <w:rFonts w:hint="eastAsia"/>
          <w:lang w:eastAsia="zh-CN"/>
        </w:rPr>
        <w:t>,</w:t>
      </w:r>
      <w:r>
        <w:t xml:space="preserve"> faked</w:t>
      </w:r>
      <w:r w:rsidR="007F0454" w:rsidRPr="007F0454">
        <w:rPr>
          <w:rFonts w:hint="eastAsia"/>
          <w:lang w:eastAsia="zh-CN"/>
        </w:rPr>
        <w:t xml:space="preserve"> </w:t>
      </w:r>
      <w:r w:rsidR="007F0454">
        <w:rPr>
          <w:rFonts w:hint="eastAsia"/>
          <w:lang w:eastAsia="zh-CN"/>
        </w:rPr>
        <w:t>or replayed.</w:t>
      </w:r>
    </w:p>
    <w:p w:rsidR="0079788F" w:rsidRDefault="0079788F" w:rsidP="0079788F">
      <w:pPr>
        <w:pStyle w:val="2"/>
        <w:rPr>
          <w:lang w:eastAsia="zh-CN"/>
        </w:rPr>
      </w:pPr>
      <w:r>
        <w:rPr>
          <w:rFonts w:hint="eastAsia"/>
          <w:lang w:eastAsia="zh-CN"/>
        </w:rPr>
        <w:t>2.4</w:t>
      </w:r>
      <w:r>
        <w:rPr>
          <w:rFonts w:hint="eastAsia"/>
          <w:lang w:eastAsia="zh-CN"/>
        </w:rPr>
        <w:tab/>
      </w:r>
      <w:r w:rsidR="00224842">
        <w:rPr>
          <w:rFonts w:hint="eastAsia"/>
          <w:lang w:eastAsia="zh-CN"/>
        </w:rPr>
        <w:t>S</w:t>
      </w:r>
      <w:r w:rsidR="00224842" w:rsidRPr="002C3350">
        <w:rPr>
          <w:rFonts w:hint="eastAsia"/>
          <w:lang w:eastAsia="zh-CN"/>
        </w:rPr>
        <w:t xml:space="preserve">ecurity </w:t>
      </w:r>
      <w:r w:rsidRPr="002C3350">
        <w:rPr>
          <w:rFonts w:hint="eastAsia"/>
          <w:lang w:eastAsia="zh-CN"/>
        </w:rPr>
        <w:t>Considerations for</w:t>
      </w:r>
      <w:r>
        <w:rPr>
          <w:rFonts w:hint="eastAsia"/>
          <w:lang w:eastAsia="zh-CN"/>
        </w:rPr>
        <w:t xml:space="preserve"> Lifecycle Management</w:t>
      </w:r>
    </w:p>
    <w:p w:rsidR="00270F64" w:rsidRPr="00ED6569" w:rsidRDefault="00BA523F" w:rsidP="00A53981">
      <w:pPr>
        <w:ind w:firstLine="360"/>
        <w:rPr>
          <w:rFonts w:eastAsiaTheme="minorEastAsia"/>
          <w:lang w:eastAsia="zh-CN"/>
        </w:rPr>
      </w:pPr>
      <w:r>
        <w:t xml:space="preserve">Use cases for </w:t>
      </w:r>
      <w:r>
        <w:rPr>
          <w:rFonts w:hint="eastAsia"/>
          <w:lang w:eastAsia="zh-CN"/>
        </w:rPr>
        <w:t xml:space="preserve">Lifecycle </w:t>
      </w:r>
      <w:r>
        <w:t>Management descri</w:t>
      </w:r>
      <w:r>
        <w:rPr>
          <w:rFonts w:hint="eastAsia"/>
          <w:lang w:eastAsia="zh-CN"/>
        </w:rPr>
        <w:t xml:space="preserve">be management of </w:t>
      </w:r>
      <w:r w:rsidRPr="002C3350">
        <w:rPr>
          <w:lang w:eastAsia="zh-CN"/>
        </w:rPr>
        <w:t>Cor</w:t>
      </w:r>
      <w:r>
        <w:rPr>
          <w:lang w:eastAsia="zh-CN"/>
        </w:rPr>
        <w:t>e Network Service</w:t>
      </w:r>
      <w:r>
        <w:rPr>
          <w:rFonts w:hint="eastAsia"/>
          <w:lang w:eastAsia="zh-CN"/>
        </w:rPr>
        <w:t xml:space="preserve"> including </w:t>
      </w:r>
      <w:r w:rsidRPr="005C2DDA">
        <w:rPr>
          <w:lang w:eastAsia="ja-JP"/>
        </w:rPr>
        <w:t>network service descriptor</w:t>
      </w:r>
      <w:r>
        <w:rPr>
          <w:rFonts w:hint="eastAsia"/>
          <w:lang w:eastAsia="zh-CN"/>
        </w:rPr>
        <w:t xml:space="preserve"> on-boarding/enabling/disabling</w:t>
      </w:r>
      <w:r w:rsidR="001F7EA2">
        <w:rPr>
          <w:rFonts w:hint="eastAsia"/>
          <w:lang w:eastAsia="zh-CN"/>
        </w:rPr>
        <w:t>/update/querying/deleting</w:t>
      </w:r>
      <w:r>
        <w:rPr>
          <w:rFonts w:hint="eastAsia"/>
          <w:lang w:eastAsia="zh-CN"/>
        </w:rPr>
        <w:t xml:space="preserve">, VNF package on-boarding/enabling/disabling/update, network service </w:t>
      </w:r>
      <w:r>
        <w:rPr>
          <w:rFonts w:eastAsiaTheme="minorEastAsia" w:hint="eastAsia"/>
          <w:lang w:eastAsia="zh-CN"/>
        </w:rPr>
        <w:t>i</w:t>
      </w:r>
      <w:r w:rsidRPr="00725955">
        <w:rPr>
          <w:rFonts w:eastAsia="MS Mincho"/>
          <w:lang w:eastAsia="ja-JP"/>
        </w:rPr>
        <w:t>nstantiation</w:t>
      </w:r>
      <w:r>
        <w:rPr>
          <w:rFonts w:eastAsiaTheme="minorEastAsia" w:hint="eastAsia"/>
          <w:lang w:eastAsia="zh-CN"/>
        </w:rPr>
        <w:t xml:space="preserve">/scaling/update/termination and VNF </w:t>
      </w:r>
      <w:r w:rsidRPr="00FD66D4">
        <w:rPr>
          <w:rFonts w:eastAsia="MS Mincho"/>
          <w:lang w:eastAsia="ja-JP"/>
        </w:rPr>
        <w:t>expansion</w:t>
      </w:r>
      <w:r>
        <w:rPr>
          <w:rFonts w:eastAsiaTheme="minorEastAsia" w:hint="eastAsia"/>
          <w:lang w:eastAsia="zh-CN"/>
        </w:rPr>
        <w:t>/contraction/</w:t>
      </w:r>
      <w:r w:rsidRPr="00BA523F">
        <w:rPr>
          <w:rFonts w:eastAsia="MS Mincho" w:hint="eastAsia"/>
          <w:lang w:eastAsia="ja-JP"/>
        </w:rPr>
        <w:t xml:space="preserve"> </w:t>
      </w:r>
      <w:r>
        <w:rPr>
          <w:rFonts w:eastAsiaTheme="minorEastAsia" w:hint="eastAsia"/>
          <w:lang w:eastAsia="zh-CN"/>
        </w:rPr>
        <w:t>t</w:t>
      </w:r>
      <w:r w:rsidRPr="00FD66D4">
        <w:rPr>
          <w:rFonts w:eastAsia="MS Mincho" w:hint="eastAsia"/>
          <w:lang w:eastAsia="ja-JP"/>
        </w:rPr>
        <w:t>ermination</w:t>
      </w:r>
      <w:r w:rsidR="00ED6569">
        <w:rPr>
          <w:rFonts w:eastAsiaTheme="minorEastAsia" w:hint="eastAsia"/>
          <w:lang w:eastAsia="zh-CN"/>
        </w:rPr>
        <w:t xml:space="preserve"> and etc.</w:t>
      </w:r>
      <w:r w:rsidR="009631CC" w:rsidRPr="009631CC">
        <w:t xml:space="preserve"> </w:t>
      </w:r>
      <w:r w:rsidR="009631CC">
        <w:t xml:space="preserve">In these procedures, the following threats </w:t>
      </w:r>
      <w:r w:rsidR="00D42905">
        <w:rPr>
          <w:rFonts w:hint="eastAsia"/>
          <w:lang w:eastAsia="zh-CN"/>
        </w:rPr>
        <w:t>should</w:t>
      </w:r>
      <w:r w:rsidR="009631CC">
        <w:t xml:space="preserve"> be consider</w:t>
      </w:r>
      <w:r w:rsidR="009631CC">
        <w:rPr>
          <w:rFonts w:hint="eastAsia"/>
          <w:lang w:eastAsia="zh-CN"/>
        </w:rPr>
        <w:t>ed</w:t>
      </w:r>
      <w:r w:rsidR="00D42905">
        <w:rPr>
          <w:rFonts w:hint="eastAsia"/>
          <w:lang w:eastAsia="zh-CN"/>
        </w:rPr>
        <w:t>:</w:t>
      </w:r>
    </w:p>
    <w:p w:rsidR="002E4C63" w:rsidRDefault="00930B04" w:rsidP="00C5688D">
      <w:pPr>
        <w:ind w:firstLine="360"/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="00392E20">
        <w:rPr>
          <w:rFonts w:hint="eastAsia"/>
          <w:lang w:eastAsia="zh-CN"/>
        </w:rPr>
        <w:t xml:space="preserve">request </w:t>
      </w:r>
      <w:r>
        <w:rPr>
          <w:rFonts w:hint="eastAsia"/>
          <w:lang w:eastAsia="zh-CN"/>
        </w:rPr>
        <w:t xml:space="preserve">for </w:t>
      </w:r>
      <w:r w:rsidRPr="002C3350">
        <w:rPr>
          <w:lang w:eastAsia="zh-CN"/>
        </w:rPr>
        <w:t>Cor</w:t>
      </w:r>
      <w:r>
        <w:rPr>
          <w:lang w:eastAsia="zh-CN"/>
        </w:rPr>
        <w:t>e Network Service</w:t>
      </w:r>
      <w:r w:rsidRPr="002C3350">
        <w:rPr>
          <w:lang w:eastAsia="zh-CN"/>
        </w:rPr>
        <w:t xml:space="preserve"> </w:t>
      </w:r>
      <w:r>
        <w:rPr>
          <w:rFonts w:hint="eastAsia"/>
          <w:lang w:eastAsia="zh-CN"/>
        </w:rPr>
        <w:t>above</w:t>
      </w:r>
      <w:r w:rsidR="003A3F35">
        <w:rPr>
          <w:rFonts w:hint="eastAsia"/>
          <w:lang w:eastAsia="zh-CN"/>
        </w:rPr>
        <w:t>（</w:t>
      </w:r>
      <w:r w:rsidR="003A3F35">
        <w:rPr>
          <w:rFonts w:hint="eastAsia"/>
          <w:lang w:eastAsia="zh-CN"/>
        </w:rPr>
        <w:t>e.g. request for VNF termination</w:t>
      </w:r>
      <w:r w:rsidR="003A3F35">
        <w:rPr>
          <w:rFonts w:hint="eastAsia"/>
          <w:lang w:eastAsia="zh-CN"/>
        </w:rPr>
        <w:t>）</w:t>
      </w:r>
      <w:r>
        <w:rPr>
          <w:rFonts w:hint="eastAsia"/>
          <w:lang w:eastAsia="zh-CN"/>
        </w:rPr>
        <w:t xml:space="preserve"> sent from 3GPP functional block</w:t>
      </w:r>
      <w:r w:rsidRPr="005B423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to ETSI MANO functional block</w:t>
      </w:r>
      <w:r w:rsidRPr="005B423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can be tampered, faked or replayed. For example, f</w:t>
      </w:r>
      <w:r w:rsidRPr="002C3350">
        <w:rPr>
          <w:lang w:eastAsia="zh-CN"/>
        </w:rPr>
        <w:t>or description of use case for</w:t>
      </w:r>
      <w:r w:rsidRPr="008E4846">
        <w:t xml:space="preserve"> </w:t>
      </w:r>
      <w:r>
        <w:rPr>
          <w:rFonts w:hint="eastAsia"/>
          <w:lang w:eastAsia="zh-CN"/>
        </w:rPr>
        <w:t>VNF expansion</w:t>
      </w:r>
      <w:r w:rsidRPr="00F23AC1">
        <w:t xml:space="preserve"> </w:t>
      </w:r>
      <w:r w:rsidR="002F235F">
        <w:rPr>
          <w:rFonts w:hint="eastAsia"/>
          <w:lang w:eastAsia="zh-CN"/>
        </w:rPr>
        <w:t>in section 5.5.1</w:t>
      </w:r>
      <w:r w:rsidR="009470D8">
        <w:rPr>
          <w:rFonts w:hint="eastAsia"/>
          <w:lang w:eastAsia="zh-CN"/>
        </w:rPr>
        <w:t>7</w:t>
      </w:r>
      <w:r>
        <w:rPr>
          <w:rFonts w:hint="eastAsia"/>
          <w:lang w:eastAsia="zh-CN"/>
        </w:rPr>
        <w:t xml:space="preserve"> of TR 32.842, it was mentioned that </w:t>
      </w:r>
      <w:r>
        <w:rPr>
          <w:lang w:eastAsia="zh-CN"/>
        </w:rPr>
        <w:t>“</w:t>
      </w:r>
      <w:r>
        <w:rPr>
          <w:lang w:eastAsia="ja-JP"/>
        </w:rPr>
        <w:t xml:space="preserve">EM, </w:t>
      </w:r>
      <w:r w:rsidRPr="00335882">
        <w:rPr>
          <w:lang w:eastAsia="ja-JP"/>
        </w:rPr>
        <w:t>or NM</w:t>
      </w:r>
      <w:r>
        <w:rPr>
          <w:lang w:eastAsia="ja-JP"/>
        </w:rPr>
        <w:t xml:space="preserve"> (via EM</w:t>
      </w:r>
      <w:r w:rsidRPr="00745AB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or NFVO</w:t>
      </w:r>
      <w:r>
        <w:rPr>
          <w:lang w:eastAsia="ja-JP"/>
        </w:rPr>
        <w:t>)</w:t>
      </w:r>
      <w:r>
        <w:t xml:space="preserve"> requests capacity expansion to the VNFM</w:t>
      </w:r>
      <w:r>
        <w:rPr>
          <w:lang w:eastAsia="zh-CN"/>
        </w:rPr>
        <w:t>”</w:t>
      </w:r>
      <w:r w:rsidR="001B1723">
        <w:rPr>
          <w:rFonts w:hint="eastAsia"/>
          <w:lang w:eastAsia="zh-CN"/>
        </w:rPr>
        <w:t>.</w:t>
      </w:r>
      <w:r w:rsidRPr="002C3350">
        <w:rPr>
          <w:lang w:eastAsia="zh-CN"/>
        </w:rPr>
        <w:t xml:space="preserve"> </w:t>
      </w:r>
      <w:r w:rsidR="001B1723">
        <w:rPr>
          <w:rFonts w:hint="eastAsia"/>
          <w:lang w:eastAsia="zh-CN"/>
        </w:rPr>
        <w:t xml:space="preserve">An attacker can </w:t>
      </w:r>
      <w:r w:rsidR="001B1723">
        <w:rPr>
          <w:lang w:eastAsia="zh-CN"/>
        </w:rPr>
        <w:t>tamper</w:t>
      </w:r>
      <w:r w:rsidR="001B1723">
        <w:rPr>
          <w:rFonts w:hint="eastAsia"/>
          <w:lang w:eastAsia="zh-CN"/>
        </w:rPr>
        <w:t xml:space="preserve"> with, forge or replay a</w:t>
      </w:r>
      <w:r w:rsidR="00D04688">
        <w:rPr>
          <w:rFonts w:hint="eastAsia"/>
          <w:lang w:eastAsia="zh-CN"/>
        </w:rPr>
        <w:t>n</w:t>
      </w:r>
      <w:r w:rsidR="001B1723" w:rsidRPr="002C3350">
        <w:rPr>
          <w:lang w:eastAsia="zh-CN"/>
        </w:rPr>
        <w:t xml:space="preserve"> </w:t>
      </w:r>
      <w:r w:rsidR="001B1723">
        <w:rPr>
          <w:rFonts w:hint="eastAsia"/>
          <w:lang w:eastAsia="zh-CN"/>
        </w:rPr>
        <w:t xml:space="preserve">expansion requirement sent to VNFM which will lead to </w:t>
      </w:r>
      <w:r w:rsidR="001B1723">
        <w:rPr>
          <w:lang w:eastAsia="zh-CN"/>
        </w:rPr>
        <w:t>consuming</w:t>
      </w:r>
      <w:r w:rsidR="001B1723">
        <w:rPr>
          <w:rFonts w:hint="eastAsia"/>
          <w:lang w:eastAsia="zh-CN"/>
        </w:rPr>
        <w:t xml:space="preserve"> of virtual resource.</w:t>
      </w:r>
      <w:r w:rsidR="009E5A07">
        <w:rPr>
          <w:rFonts w:hint="eastAsia"/>
          <w:lang w:eastAsia="zh-CN"/>
        </w:rPr>
        <w:t xml:space="preserve"> If a termination require is faked, a running VNF will be terminated illegally which may disrupt</w:t>
      </w:r>
      <w:r w:rsidR="002908BB">
        <w:rPr>
          <w:rFonts w:hint="eastAsia"/>
          <w:lang w:eastAsia="zh-CN"/>
        </w:rPr>
        <w:t xml:space="preserve"> the related </w:t>
      </w:r>
      <w:r w:rsidR="009E5A07">
        <w:rPr>
          <w:rFonts w:hint="eastAsia"/>
          <w:lang w:eastAsia="zh-CN"/>
        </w:rPr>
        <w:t>core network service.</w:t>
      </w:r>
      <w:r w:rsidR="001B1723">
        <w:rPr>
          <w:rFonts w:hint="eastAsia"/>
          <w:lang w:eastAsia="zh-CN"/>
        </w:rPr>
        <w:t xml:space="preserve"> </w:t>
      </w:r>
      <w:r w:rsidR="002908BB">
        <w:rPr>
          <w:rFonts w:hint="eastAsia"/>
          <w:lang w:eastAsia="zh-CN"/>
        </w:rPr>
        <w:t>So the integrity and source of messages in this process should be assured and replay attack should be avoided.</w:t>
      </w:r>
    </w:p>
    <w:p w:rsidR="009365CD" w:rsidRPr="009365CD" w:rsidRDefault="009365CD" w:rsidP="009365CD">
      <w:pPr>
        <w:rPr>
          <w:lang w:eastAsia="zh-CN"/>
        </w:rPr>
      </w:pPr>
    </w:p>
    <w:p w:rsidR="00425DE7" w:rsidRDefault="00425DE7" w:rsidP="00425DE7">
      <w:pPr>
        <w:pStyle w:val="2"/>
        <w:rPr>
          <w:lang w:eastAsia="zh-CN"/>
        </w:rPr>
      </w:pPr>
      <w:r w:rsidRPr="002C3350">
        <w:rPr>
          <w:rFonts w:hint="eastAsia"/>
          <w:lang w:eastAsia="zh-CN"/>
        </w:rPr>
        <w:t>2.</w:t>
      </w:r>
      <w:r w:rsidR="00224842">
        <w:rPr>
          <w:rFonts w:hint="eastAsia"/>
          <w:lang w:eastAsia="zh-CN"/>
        </w:rPr>
        <w:t>5</w:t>
      </w:r>
      <w:r w:rsidR="00B674E9">
        <w:rPr>
          <w:rFonts w:hint="eastAsia"/>
          <w:lang w:eastAsia="zh-CN"/>
        </w:rPr>
        <w:tab/>
      </w:r>
      <w:r w:rsidRPr="002C3350">
        <w:rPr>
          <w:rFonts w:hint="eastAsia"/>
          <w:lang w:eastAsia="zh-CN"/>
        </w:rPr>
        <w:t xml:space="preserve"> </w:t>
      </w:r>
      <w:r w:rsidR="00224842">
        <w:rPr>
          <w:rFonts w:hint="eastAsia"/>
          <w:lang w:eastAsia="zh-CN"/>
        </w:rPr>
        <w:t>S</w:t>
      </w:r>
      <w:r w:rsidR="00224842" w:rsidRPr="002C3350">
        <w:rPr>
          <w:rFonts w:hint="eastAsia"/>
          <w:lang w:eastAsia="zh-CN"/>
        </w:rPr>
        <w:t xml:space="preserve">ecurity </w:t>
      </w:r>
      <w:r w:rsidRPr="002C3350">
        <w:rPr>
          <w:rFonts w:hint="eastAsia"/>
          <w:lang w:eastAsia="zh-CN"/>
        </w:rPr>
        <w:t>Considerations for m</w:t>
      </w:r>
      <w:r w:rsidRPr="002C3350">
        <w:rPr>
          <w:lang w:eastAsia="zh-CN"/>
        </w:rPr>
        <w:t xml:space="preserve">anagement </w:t>
      </w:r>
      <w:r w:rsidRPr="002C3350">
        <w:rPr>
          <w:rFonts w:hint="eastAsia"/>
          <w:lang w:eastAsia="zh-CN"/>
        </w:rPr>
        <w:t>a</w:t>
      </w:r>
      <w:r w:rsidRPr="002C3350">
        <w:rPr>
          <w:lang w:eastAsia="zh-CN"/>
        </w:rPr>
        <w:t>rchitecture</w:t>
      </w:r>
    </w:p>
    <w:p w:rsidR="00B674E9" w:rsidRPr="00B674E9" w:rsidRDefault="00B674E9" w:rsidP="00B674E9">
      <w:pPr>
        <w:rPr>
          <w:color w:val="FF0000"/>
          <w:lang w:eastAsia="zh-CN"/>
        </w:rPr>
      </w:pPr>
    </w:p>
    <w:p w:rsidR="003D014D" w:rsidRDefault="009B285E" w:rsidP="00425DE7">
      <w:pPr>
        <w:rPr>
          <w:lang w:eastAsia="zh-CN"/>
        </w:rPr>
      </w:pPr>
      <w:r>
        <w:rPr>
          <w:noProof/>
          <w:lang w:val="en-US" w:eastAsia="zh-CN"/>
        </w:rPr>
        <w:lastRenderedPageBreak/>
        <w:pict>
          <v:oval id="_x0000_s1033" style="position:absolute;margin-left:154.7pt;margin-top:11.25pt;width:20.7pt;height:21.3pt;z-index:251665408" fillcolor="#c0504d [3205]" strokecolor="#f2f2f2 [3041]" strokeweight="3pt">
            <v:shadow on="t" type="perspective" color="#622423 [1605]" opacity=".5" offset="1pt" offset2="-1pt"/>
          </v:oval>
        </w:pict>
      </w:r>
      <w:r>
        <w:rPr>
          <w:noProof/>
          <w:lang w:val="en-US" w:eastAsia="zh-CN"/>
        </w:rPr>
        <w:pict>
          <v:oval id="_x0000_s1031" style="position:absolute;margin-left:129.25pt;margin-top:177.4pt;width:20.7pt;height:21.3pt;z-index:251664384" fillcolor="#c0504d [3205]" strokecolor="#f2f2f2 [3041]" strokeweight="3pt">
            <v:shadow on="t" type="perspective" color="#622423 [1605]" opacity=".5" offset="1pt" offset2="-1pt"/>
          </v:oval>
        </w:pict>
      </w:r>
      <w:r>
        <w:rPr>
          <w:noProof/>
          <w:lang w:val="en-US" w:eastAsia="zh-CN"/>
        </w:rPr>
        <w:pict>
          <v:oval id="_x0000_s1030" style="position:absolute;margin-left:175.4pt;margin-top:96.75pt;width:20.7pt;height:21.3pt;z-index:251663360" fillcolor="#c0504d [3205]" strokecolor="#f2f2f2 [3041]" strokeweight="3pt">
            <v:shadow on="t" type="perspective" color="#622423 [1605]" opacity=".5" offset="1pt" offset2="-1pt"/>
          </v:oval>
        </w:pict>
      </w:r>
      <w:r>
        <w:rPr>
          <w:noProof/>
          <w:lang w:val="en-US" w:eastAsia="zh-CN"/>
        </w:rPr>
        <w:pict>
          <v:oval id="_x0000_s1027" style="position:absolute;margin-left:246.25pt;margin-top:-19.35pt;width:20.7pt;height:21.3pt;z-index:251659264" fillcolor="#c0504d [3205]" strokecolor="#f2f2f2 [3041]" strokeweight="3pt">
            <v:shadow on="t" type="perspective" color="#622423 [1605]" opacity=".5" offset="1pt" offset2="-1pt"/>
          </v:oval>
        </w:pict>
      </w:r>
      <w:r>
        <w:rPr>
          <w:noProof/>
          <w:lang w:val="en-US" w:eastAsia="zh-CN"/>
        </w:rPr>
        <w:pict>
          <v:rect id="_x0000_s1026" style="position:absolute;margin-left:238.2pt;margin-top:-9.75pt;width:45pt;height:218.3pt;z-index:251657215" filled="f" strokecolor="red" strokeweight="1.5pt">
            <v:stroke dashstyle="longDashDotDot"/>
          </v:rect>
        </w:pict>
      </w:r>
      <w:r>
        <w:rPr>
          <w:noProof/>
          <w:lang w:val="en-US" w:eastAsia="zh-CN"/>
        </w:rPr>
        <w:pict>
          <v:oval id="_x0000_s1029" style="position:absolute;margin-left:134.4pt;margin-top:60.5pt;width:20.7pt;height:21.3pt;z-index:251662336" fillcolor="#c0504d [3205]" strokecolor="#f2f2f2 [3041]" strokeweight="3pt">
            <v:shadow on="t" type="perspective" color="#622423 [1605]" opacity=".5" offset="1pt" offset2="-1pt"/>
          </v:oval>
        </w:pict>
      </w:r>
      <w:r>
        <w:rPr>
          <w:noProof/>
          <w:lang w:val="en-US" w:eastAsia="zh-CN"/>
        </w:rPr>
        <w:pict>
          <v:oval id="_x0000_s1028" style="position:absolute;margin-left:117.25pt;margin-top:104.35pt;width:20.7pt;height:21.3pt;z-index:251661312" fillcolor="#c0504d [3205]" strokecolor="#f2f2f2 [3041]" strokeweight="3pt">
            <v:shadow on="t" type="perspective" color="#622423 [1605]" opacity=".5" offset="1pt" offset2="-1pt"/>
          </v:oval>
        </w:pict>
      </w:r>
      <w:r w:rsidR="0055129C">
        <w:object w:dxaOrig="7777" w:dyaOrig="48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8.45pt;height:240.3pt" o:ole="">
            <v:imagedata r:id="rId7" o:title=""/>
          </v:shape>
          <o:OLEObject Type="Embed" ProgID="Visio.Drawing.15" ShapeID="_x0000_i1025" DrawAspect="Content" ObjectID="_1507994108" r:id="rId8"/>
        </w:object>
      </w:r>
    </w:p>
    <w:p w:rsidR="00D5561E" w:rsidRDefault="00EA34A0" w:rsidP="00425DE7">
      <w:pPr>
        <w:rPr>
          <w:lang w:eastAsia="zh-CN"/>
        </w:rPr>
      </w:pPr>
      <w:r w:rsidRPr="006C4CE8">
        <w:t>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mixed</w:t>
      </w:r>
      <w:r>
        <w:rPr>
          <w:rFonts w:hint="eastAsia"/>
          <w:lang w:eastAsia="zh-CN"/>
        </w:rPr>
        <w:t xml:space="preserve"> network management</w:t>
      </w:r>
      <w:r w:rsidRPr="006C4CE8">
        <w:t xml:space="preserve"> </w:t>
      </w:r>
      <w:r>
        <w:rPr>
          <w:rFonts w:hint="eastAsia"/>
          <w:lang w:eastAsia="zh-CN"/>
        </w:rPr>
        <w:t xml:space="preserve">mapping relationship between 3GPP and </w:t>
      </w:r>
      <w:r w:rsidRPr="006C4CE8">
        <w:t>NFV-MANO architectural framework</w:t>
      </w:r>
      <w:r>
        <w:rPr>
          <w:rFonts w:hint="eastAsia"/>
          <w:lang w:eastAsia="zh-CN"/>
        </w:rPr>
        <w:t xml:space="preserve"> is as shown in the figure above which is given by SA5.The security threats are shown as the red points</w:t>
      </w:r>
      <w:r w:rsidR="00A53981">
        <w:rPr>
          <w:rFonts w:hint="eastAsia"/>
          <w:lang w:eastAsia="zh-CN"/>
        </w:rPr>
        <w:t>:</w:t>
      </w:r>
    </w:p>
    <w:p w:rsidR="00D5561E" w:rsidRDefault="00EA34A0" w:rsidP="0013174C">
      <w:pPr>
        <w:pStyle w:val="a7"/>
        <w:numPr>
          <w:ilvl w:val="0"/>
          <w:numId w:val="9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Fake management requirements</w:t>
      </w:r>
      <w:r w:rsidR="000A21CE">
        <w:rPr>
          <w:rFonts w:hint="eastAsia"/>
          <w:lang w:eastAsia="zh-CN"/>
        </w:rPr>
        <w:t xml:space="preserve"> (e.g. fault alarm message</w:t>
      </w:r>
      <w:r w:rsidR="00FA7A28">
        <w:rPr>
          <w:rFonts w:hint="eastAsia"/>
          <w:lang w:eastAsia="zh-CN"/>
        </w:rPr>
        <w:t>, performance message</w:t>
      </w:r>
      <w:r w:rsidR="000A21CE"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 xml:space="preserve"> </w:t>
      </w:r>
      <w:r w:rsidR="001548ED">
        <w:rPr>
          <w:rFonts w:hint="eastAsia"/>
          <w:lang w:eastAsia="zh-CN"/>
        </w:rPr>
        <w:t xml:space="preserve">can be produced by attacked VNF, </w:t>
      </w:r>
      <w:r w:rsidR="0013174C">
        <w:rPr>
          <w:rFonts w:hint="eastAsia"/>
          <w:lang w:eastAsia="zh-CN"/>
        </w:rPr>
        <w:t>NFVI</w:t>
      </w:r>
      <w:r w:rsidR="001548ED">
        <w:rPr>
          <w:rFonts w:hint="eastAsia"/>
          <w:lang w:eastAsia="zh-CN"/>
        </w:rPr>
        <w:t xml:space="preserve"> </w:t>
      </w:r>
      <w:r w:rsidR="00801316">
        <w:rPr>
          <w:rFonts w:hint="eastAsia"/>
          <w:lang w:eastAsia="zh-CN"/>
        </w:rPr>
        <w:t>,</w:t>
      </w:r>
      <w:r w:rsidR="001548ED">
        <w:rPr>
          <w:rFonts w:hint="eastAsia"/>
          <w:lang w:eastAsia="zh-CN"/>
        </w:rPr>
        <w:t xml:space="preserve"> EM</w:t>
      </w:r>
      <w:r w:rsidR="00801316">
        <w:rPr>
          <w:rFonts w:hint="eastAsia"/>
          <w:lang w:eastAsia="zh-CN"/>
        </w:rPr>
        <w:t xml:space="preserve"> or NM</w:t>
      </w:r>
      <w:r w:rsidR="00280989">
        <w:rPr>
          <w:rFonts w:hint="eastAsia"/>
          <w:lang w:eastAsia="zh-CN"/>
        </w:rPr>
        <w:t>.</w:t>
      </w:r>
    </w:p>
    <w:p w:rsidR="0013174C" w:rsidRDefault="00FA7A28" w:rsidP="0039288B">
      <w:pPr>
        <w:pStyle w:val="a7"/>
        <w:numPr>
          <w:ilvl w:val="0"/>
          <w:numId w:val="9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 xml:space="preserve">The message sent between 3GPP management functions </w:t>
      </w:r>
      <w:r w:rsidR="00A1531F">
        <w:rPr>
          <w:rFonts w:hint="eastAsia"/>
          <w:lang w:eastAsia="zh-CN"/>
        </w:rPr>
        <w:t xml:space="preserve">(NM,EM),VNF,NFVI </w:t>
      </w:r>
      <w:r>
        <w:rPr>
          <w:rFonts w:hint="eastAsia"/>
          <w:lang w:eastAsia="zh-CN"/>
        </w:rPr>
        <w:t>and MANO</w:t>
      </w:r>
      <w:r w:rsidR="00A1531F">
        <w:rPr>
          <w:rFonts w:hint="eastAsia"/>
          <w:lang w:eastAsia="zh-CN"/>
        </w:rPr>
        <w:t>(NFVO,VNFM,VIM)</w:t>
      </w:r>
      <w:r>
        <w:rPr>
          <w:rFonts w:hint="eastAsia"/>
          <w:lang w:eastAsia="zh-CN"/>
        </w:rPr>
        <w:t xml:space="preserve"> can be tampered, faked or replayed which will make MANO perform </w:t>
      </w:r>
      <w:r>
        <w:rPr>
          <w:lang w:eastAsia="zh-CN"/>
        </w:rPr>
        <w:t>illegal</w:t>
      </w:r>
      <w:r>
        <w:rPr>
          <w:rFonts w:hint="eastAsia"/>
          <w:lang w:eastAsia="zh-CN"/>
        </w:rPr>
        <w:t xml:space="preserve"> resource management action</w:t>
      </w:r>
      <w:r w:rsidR="00A53981">
        <w:rPr>
          <w:rFonts w:hint="eastAsia"/>
          <w:lang w:eastAsia="zh-CN"/>
        </w:rPr>
        <w:t xml:space="preserve"> or make 3GPP management functions perform incorrect management operation.</w:t>
      </w:r>
      <w:r>
        <w:rPr>
          <w:rFonts w:hint="eastAsia"/>
          <w:lang w:eastAsia="zh-CN"/>
        </w:rPr>
        <w:t xml:space="preserve"> </w:t>
      </w:r>
      <w:r w:rsidR="00A53981">
        <w:rPr>
          <w:rFonts w:hint="eastAsia"/>
          <w:lang w:eastAsia="zh-CN"/>
        </w:rPr>
        <w:t xml:space="preserve">So the </w:t>
      </w:r>
      <w:r w:rsidR="00A53981">
        <w:rPr>
          <w:lang w:eastAsia="zh-CN"/>
        </w:rPr>
        <w:t>communication</w:t>
      </w:r>
      <w:r w:rsidR="00A53981">
        <w:rPr>
          <w:rFonts w:hint="eastAsia"/>
          <w:lang w:eastAsia="zh-CN"/>
        </w:rPr>
        <w:t xml:space="preserve"> security between 3GPP management functions and MANO should be assured, </w:t>
      </w:r>
      <w:r w:rsidR="00A53981">
        <w:rPr>
          <w:lang w:eastAsia="zh-CN"/>
        </w:rPr>
        <w:t>including</w:t>
      </w:r>
      <w:r w:rsidR="00A53981">
        <w:rPr>
          <w:rFonts w:hint="eastAsia"/>
          <w:lang w:eastAsia="zh-CN"/>
        </w:rPr>
        <w:t xml:space="preserve"> two-way </w:t>
      </w:r>
      <w:r w:rsidR="00A53981" w:rsidRPr="00A53981">
        <w:rPr>
          <w:lang w:eastAsia="zh-CN"/>
        </w:rPr>
        <w:t>authentication</w:t>
      </w:r>
      <w:r w:rsidR="00A53981">
        <w:rPr>
          <w:rFonts w:hint="eastAsia"/>
          <w:lang w:eastAsia="zh-CN"/>
        </w:rPr>
        <w:t>, c</w:t>
      </w:r>
      <w:r w:rsidR="00A53981" w:rsidRPr="00A53981">
        <w:rPr>
          <w:lang w:eastAsia="zh-CN"/>
        </w:rPr>
        <w:t>onfidentiality</w:t>
      </w:r>
      <w:r w:rsidR="00A53981">
        <w:rPr>
          <w:rFonts w:hint="eastAsia"/>
          <w:lang w:eastAsia="zh-CN"/>
        </w:rPr>
        <w:t>, integrity and avoiding</w:t>
      </w:r>
      <w:r w:rsidR="00A53981" w:rsidRPr="00A53981">
        <w:rPr>
          <w:rFonts w:hint="eastAsia"/>
          <w:lang w:eastAsia="zh-CN"/>
        </w:rPr>
        <w:t xml:space="preserve"> </w:t>
      </w:r>
      <w:r w:rsidR="00A53981">
        <w:rPr>
          <w:rFonts w:hint="eastAsia"/>
          <w:lang w:eastAsia="zh-CN"/>
        </w:rPr>
        <w:t>replay attack.</w:t>
      </w:r>
      <w:r w:rsidR="00C5688D">
        <w:rPr>
          <w:rFonts w:hint="eastAsia"/>
          <w:lang w:eastAsia="zh-CN"/>
        </w:rPr>
        <w:t xml:space="preserve"> </w:t>
      </w:r>
    </w:p>
    <w:p w:rsidR="00425DE7" w:rsidRPr="002C3350" w:rsidRDefault="00425DE7" w:rsidP="00425DE7">
      <w:pPr>
        <w:pStyle w:val="1"/>
      </w:pPr>
      <w:r w:rsidRPr="002C3350">
        <w:t>3.</w:t>
      </w:r>
      <w:r w:rsidRPr="002C3350">
        <w:tab/>
        <w:t>Conclusion and proposal</w:t>
      </w:r>
    </w:p>
    <w:p w:rsidR="00425DE7" w:rsidRPr="00415706" w:rsidRDefault="00415706" w:rsidP="00425DE7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T</w:t>
      </w:r>
      <w:r w:rsidR="001F4B20" w:rsidRPr="002C3350">
        <w:rPr>
          <w:rFonts w:hint="eastAsia"/>
          <w:lang w:eastAsia="zh-CN"/>
        </w:rPr>
        <w:t xml:space="preserve">here are some potential security threats </w:t>
      </w:r>
      <w:r w:rsidR="00C007A3">
        <w:rPr>
          <w:rFonts w:hint="eastAsia"/>
          <w:lang w:eastAsia="zh-CN"/>
        </w:rPr>
        <w:t xml:space="preserve">and requirements </w:t>
      </w:r>
      <w:r w:rsidR="001F4B20" w:rsidRPr="002C3350">
        <w:rPr>
          <w:rFonts w:hint="eastAsia"/>
          <w:lang w:eastAsia="zh-CN"/>
        </w:rPr>
        <w:t>about SA5 related network management of virtualized networks.</w:t>
      </w:r>
    </w:p>
    <w:p w:rsidR="00EA34A0" w:rsidRDefault="001F4B20" w:rsidP="00EA34A0">
      <w:pPr>
        <w:pStyle w:val="B1"/>
        <w:ind w:left="0" w:firstLine="0"/>
        <w:rPr>
          <w:lang w:eastAsia="zh-CN"/>
        </w:rPr>
      </w:pPr>
      <w:r w:rsidRPr="002C3350">
        <w:rPr>
          <w:rFonts w:hint="eastAsia"/>
          <w:lang w:eastAsia="zh-CN"/>
        </w:rPr>
        <w:t>We kindly propose</w:t>
      </w:r>
      <w:r w:rsidRPr="002C3350">
        <w:rPr>
          <w:rFonts w:hint="eastAsia"/>
          <w:lang w:eastAsia="zh-CN"/>
        </w:rPr>
        <w:t>：</w:t>
      </w:r>
    </w:p>
    <w:p w:rsidR="001F4B20" w:rsidRPr="002C3350" w:rsidRDefault="001F4B20" w:rsidP="00425DE7">
      <w:pPr>
        <w:pStyle w:val="B1"/>
        <w:ind w:left="0" w:firstLine="0"/>
        <w:rPr>
          <w:lang w:eastAsia="zh-CN"/>
        </w:rPr>
      </w:pPr>
      <w:r w:rsidRPr="002C3350">
        <w:rPr>
          <w:rFonts w:hint="eastAsia"/>
          <w:lang w:eastAsia="zh-CN"/>
        </w:rPr>
        <w:t>SA3</w:t>
      </w:r>
      <w:r w:rsidR="001D1A21" w:rsidRPr="002C3350">
        <w:rPr>
          <w:rFonts w:hint="eastAsia"/>
          <w:lang w:eastAsia="zh-CN"/>
        </w:rPr>
        <w:t xml:space="preserve"> </w:t>
      </w:r>
      <w:r w:rsidR="00FB2C37" w:rsidRPr="002C3350">
        <w:rPr>
          <w:rFonts w:hint="eastAsia"/>
          <w:lang w:eastAsia="zh-CN"/>
        </w:rPr>
        <w:t>informs</w:t>
      </w:r>
      <w:r w:rsidR="008D63E9" w:rsidRPr="002C3350">
        <w:rPr>
          <w:rFonts w:hint="eastAsia"/>
          <w:lang w:eastAsia="zh-CN"/>
        </w:rPr>
        <w:t xml:space="preserve"> SA5</w:t>
      </w:r>
      <w:r w:rsidR="00FA7BA4" w:rsidRPr="002C3350">
        <w:rPr>
          <w:rFonts w:hint="eastAsia"/>
          <w:lang w:eastAsia="zh-CN"/>
        </w:rPr>
        <w:t xml:space="preserve"> </w:t>
      </w:r>
      <w:r w:rsidR="00FB2C37" w:rsidRPr="002C3350">
        <w:rPr>
          <w:rFonts w:hint="eastAsia"/>
          <w:lang w:eastAsia="zh-CN"/>
        </w:rPr>
        <w:t xml:space="preserve">of the security considerations </w:t>
      </w:r>
      <w:r w:rsidR="00FA7BA4" w:rsidRPr="002C3350">
        <w:rPr>
          <w:rFonts w:hint="eastAsia"/>
          <w:lang w:eastAsia="zh-CN"/>
        </w:rPr>
        <w:t xml:space="preserve">above </w:t>
      </w:r>
      <w:r w:rsidR="00FB2C37" w:rsidRPr="002C3350">
        <w:rPr>
          <w:rFonts w:hint="eastAsia"/>
          <w:lang w:eastAsia="zh-CN"/>
        </w:rPr>
        <w:t>by</w:t>
      </w:r>
      <w:r w:rsidR="008D63E9" w:rsidRPr="002C3350">
        <w:rPr>
          <w:rFonts w:hint="eastAsia"/>
          <w:lang w:eastAsia="zh-CN"/>
        </w:rPr>
        <w:t xml:space="preserve"> LS </w:t>
      </w:r>
      <w:r w:rsidR="001F32D4" w:rsidRPr="002C3350">
        <w:rPr>
          <w:rFonts w:hint="eastAsia"/>
          <w:lang w:eastAsia="zh-CN"/>
        </w:rPr>
        <w:t xml:space="preserve">and </w:t>
      </w:r>
      <w:r w:rsidR="00E728DB" w:rsidRPr="002C3350">
        <w:rPr>
          <w:rFonts w:hint="eastAsia"/>
          <w:lang w:eastAsia="zh-CN"/>
        </w:rPr>
        <w:t>SA3 is willing</w:t>
      </w:r>
      <w:r w:rsidR="00FA7BA4" w:rsidRPr="002C3350">
        <w:rPr>
          <w:rFonts w:hint="eastAsia"/>
          <w:lang w:eastAsia="zh-CN"/>
        </w:rPr>
        <w:t xml:space="preserve"> to</w:t>
      </w:r>
      <w:r w:rsidR="00E728DB" w:rsidRPr="002C3350">
        <w:rPr>
          <w:rFonts w:hint="eastAsia"/>
          <w:lang w:eastAsia="zh-CN"/>
        </w:rPr>
        <w:t xml:space="preserve"> communicate and cooperate </w:t>
      </w:r>
      <w:r w:rsidR="00FA7BA4" w:rsidRPr="002C3350">
        <w:rPr>
          <w:rFonts w:hint="eastAsia"/>
          <w:lang w:eastAsia="zh-CN"/>
        </w:rPr>
        <w:t xml:space="preserve">on </w:t>
      </w:r>
      <w:r w:rsidR="00E728DB" w:rsidRPr="002C3350">
        <w:rPr>
          <w:rFonts w:hint="eastAsia"/>
          <w:lang w:eastAsia="zh-CN"/>
        </w:rPr>
        <w:t>the security considerations with SA5.</w:t>
      </w:r>
    </w:p>
    <w:p w:rsidR="00425DE7" w:rsidRPr="002C3350" w:rsidRDefault="00425DE7" w:rsidP="00425DE7">
      <w:pPr>
        <w:pStyle w:val="1"/>
      </w:pPr>
      <w:r w:rsidRPr="002C3350">
        <w:t>4.</w:t>
      </w:r>
      <w:r w:rsidRPr="002C3350">
        <w:tab/>
        <w:t>References</w:t>
      </w:r>
    </w:p>
    <w:p w:rsidR="00425DE7" w:rsidRDefault="00425DE7" w:rsidP="00425DE7">
      <w:pPr>
        <w:rPr>
          <w:lang w:eastAsia="zh-CN"/>
        </w:rPr>
      </w:pPr>
      <w:r w:rsidRPr="002C3350">
        <w:t xml:space="preserve">[1] </w:t>
      </w:r>
      <w:r w:rsidRPr="002C3350">
        <w:rPr>
          <w:rFonts w:hint="eastAsia"/>
          <w:lang w:eastAsia="zh-CN"/>
        </w:rPr>
        <w:t xml:space="preserve">TR 32.842: </w:t>
      </w:r>
      <w:r w:rsidRPr="002C3350">
        <w:t xml:space="preserve">Study on network management of </w:t>
      </w:r>
      <w:r w:rsidRPr="002C3350">
        <w:rPr>
          <w:rFonts w:hint="eastAsia"/>
          <w:lang w:eastAsia="zh-CN"/>
        </w:rPr>
        <w:t>v</w:t>
      </w:r>
      <w:r w:rsidRPr="002C3350">
        <w:t xml:space="preserve">irtualized </w:t>
      </w:r>
      <w:r w:rsidRPr="002C3350">
        <w:rPr>
          <w:rFonts w:hint="eastAsia"/>
          <w:lang w:eastAsia="zh-CN"/>
        </w:rPr>
        <w:t>n</w:t>
      </w:r>
      <w:r w:rsidRPr="002C3350">
        <w:t>etworks (</w:t>
      </w:r>
      <w:r w:rsidRPr="002C3350">
        <w:rPr>
          <w:rStyle w:val="ZGSM"/>
        </w:rPr>
        <w:t>Release 1</w:t>
      </w:r>
      <w:r w:rsidRPr="002C3350">
        <w:rPr>
          <w:rStyle w:val="ZGSM"/>
          <w:rFonts w:hint="eastAsia"/>
          <w:lang w:eastAsia="zh-CN"/>
        </w:rPr>
        <w:t>3</w:t>
      </w:r>
      <w:r w:rsidRPr="002C3350">
        <w:t>)</w:t>
      </w:r>
      <w:r w:rsidR="001B702A">
        <w:rPr>
          <w:rFonts w:hint="eastAsia"/>
          <w:lang w:eastAsia="zh-CN"/>
        </w:rPr>
        <w:t xml:space="preserve"> (2015.</w:t>
      </w:r>
      <w:r w:rsidR="00686CA1">
        <w:rPr>
          <w:rFonts w:hint="eastAsia"/>
          <w:lang w:eastAsia="zh-CN"/>
        </w:rPr>
        <w:t>9</w:t>
      </w:r>
      <w:r w:rsidRPr="002C3350">
        <w:rPr>
          <w:rFonts w:hint="eastAsia"/>
          <w:lang w:eastAsia="zh-CN"/>
        </w:rPr>
        <w:t>)</w:t>
      </w:r>
    </w:p>
    <w:p w:rsidR="00425DE7" w:rsidRPr="00D63000" w:rsidRDefault="00425DE7" w:rsidP="00425DE7">
      <w:pPr>
        <w:rPr>
          <w:lang w:eastAsia="zh-CN"/>
        </w:rPr>
      </w:pPr>
    </w:p>
    <w:p w:rsidR="00A3363A" w:rsidRPr="00425DE7" w:rsidRDefault="00A3363A"/>
    <w:sectPr w:rsidR="00A3363A" w:rsidRPr="00425DE7" w:rsidSect="00E87465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00F2" w:rsidRDefault="009900F2" w:rsidP="0038316A">
      <w:pPr>
        <w:spacing w:after="0"/>
      </w:pPr>
      <w:r>
        <w:separator/>
      </w:r>
    </w:p>
  </w:endnote>
  <w:endnote w:type="continuationSeparator" w:id="0">
    <w:p w:rsidR="009900F2" w:rsidRDefault="009900F2" w:rsidP="0038316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4BF" w:rsidRDefault="00425DE7">
    <w:pPr>
      <w:pStyle w:val="a4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00F2" w:rsidRDefault="009900F2" w:rsidP="0038316A">
      <w:pPr>
        <w:spacing w:after="0"/>
      </w:pPr>
      <w:r>
        <w:separator/>
      </w:r>
    </w:p>
  </w:footnote>
  <w:footnote w:type="continuationSeparator" w:id="0">
    <w:p w:rsidR="009900F2" w:rsidRDefault="009900F2" w:rsidP="0038316A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4BF" w:rsidRDefault="009B285E">
    <w:pPr>
      <w:pStyle w:val="a3"/>
      <w:framePr w:wrap="auto" w:vAnchor="text" w:hAnchor="margin" w:xAlign="center" w:y="1"/>
      <w:widowControl/>
    </w:pPr>
    <w:r>
      <w:fldChar w:fldCharType="begin"/>
    </w:r>
    <w:r w:rsidR="00425DE7">
      <w:instrText xml:space="preserve"> PAGE </w:instrText>
    </w:r>
    <w:r>
      <w:fldChar w:fldCharType="separate"/>
    </w:r>
    <w:r w:rsidR="008A38AA">
      <w:t>1</w:t>
    </w:r>
    <w:r>
      <w:fldChar w:fldCharType="end"/>
    </w:r>
  </w:p>
  <w:p w:rsidR="004354BF" w:rsidRDefault="009900F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F6EEB"/>
    <w:multiLevelType w:val="hybridMultilevel"/>
    <w:tmpl w:val="D588401A"/>
    <w:lvl w:ilvl="0" w:tplc="BFDE3392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1406486"/>
    <w:multiLevelType w:val="hybridMultilevel"/>
    <w:tmpl w:val="A1A4AD8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ED20D06"/>
    <w:multiLevelType w:val="hybridMultilevel"/>
    <w:tmpl w:val="7BCA58A4"/>
    <w:lvl w:ilvl="0" w:tplc="8E34EB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D4F7ACD"/>
    <w:multiLevelType w:val="hybridMultilevel"/>
    <w:tmpl w:val="FF5C19EA"/>
    <w:lvl w:ilvl="0" w:tplc="289E7A86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4E571F5"/>
    <w:multiLevelType w:val="hybridMultilevel"/>
    <w:tmpl w:val="9698C6F4"/>
    <w:lvl w:ilvl="0" w:tplc="4620BC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F4424AC"/>
    <w:multiLevelType w:val="hybridMultilevel"/>
    <w:tmpl w:val="7BCA58A4"/>
    <w:lvl w:ilvl="0" w:tplc="8E34EB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49E09B9"/>
    <w:multiLevelType w:val="hybridMultilevel"/>
    <w:tmpl w:val="80F6FDC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D041F70"/>
    <w:multiLevelType w:val="hybridMultilevel"/>
    <w:tmpl w:val="9F46D500"/>
    <w:lvl w:ilvl="0" w:tplc="219813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5D12C86"/>
    <w:multiLevelType w:val="hybridMultilevel"/>
    <w:tmpl w:val="2ECC95B4"/>
    <w:lvl w:ilvl="0" w:tplc="10D622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6F67ECE"/>
    <w:multiLevelType w:val="hybridMultilevel"/>
    <w:tmpl w:val="C758167A"/>
    <w:lvl w:ilvl="0" w:tplc="476668A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2"/>
  </w:num>
  <w:num w:numId="5">
    <w:abstractNumId w:val="6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0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0418">
      <o:colormenu v:ext="edit" strokecolor="red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25DE7"/>
    <w:rsid w:val="000102A0"/>
    <w:rsid w:val="00030EAF"/>
    <w:rsid w:val="000376B9"/>
    <w:rsid w:val="00050F7C"/>
    <w:rsid w:val="00056F09"/>
    <w:rsid w:val="00072EFD"/>
    <w:rsid w:val="00085DF8"/>
    <w:rsid w:val="00086318"/>
    <w:rsid w:val="00093C72"/>
    <w:rsid w:val="000A10D4"/>
    <w:rsid w:val="000A21CE"/>
    <w:rsid w:val="000A503B"/>
    <w:rsid w:val="000A7A02"/>
    <w:rsid w:val="000C1BFE"/>
    <w:rsid w:val="000C214C"/>
    <w:rsid w:val="000D2937"/>
    <w:rsid w:val="000D636B"/>
    <w:rsid w:val="000D6CAB"/>
    <w:rsid w:val="000D6D21"/>
    <w:rsid w:val="000E4AA4"/>
    <w:rsid w:val="00100318"/>
    <w:rsid w:val="00101B5F"/>
    <w:rsid w:val="00103D49"/>
    <w:rsid w:val="00127EB7"/>
    <w:rsid w:val="0013174C"/>
    <w:rsid w:val="00140BEC"/>
    <w:rsid w:val="001548ED"/>
    <w:rsid w:val="00165328"/>
    <w:rsid w:val="00174BDA"/>
    <w:rsid w:val="0017752D"/>
    <w:rsid w:val="001901F1"/>
    <w:rsid w:val="00197566"/>
    <w:rsid w:val="001B1723"/>
    <w:rsid w:val="001B3305"/>
    <w:rsid w:val="001B702A"/>
    <w:rsid w:val="001C1802"/>
    <w:rsid w:val="001C7C7F"/>
    <w:rsid w:val="001C7FE2"/>
    <w:rsid w:val="001D1A21"/>
    <w:rsid w:val="001D3849"/>
    <w:rsid w:val="001E0E40"/>
    <w:rsid w:val="001E3E62"/>
    <w:rsid w:val="001E65CD"/>
    <w:rsid w:val="001F32D4"/>
    <w:rsid w:val="001F4B20"/>
    <w:rsid w:val="001F7EA2"/>
    <w:rsid w:val="00222392"/>
    <w:rsid w:val="00224842"/>
    <w:rsid w:val="00224A36"/>
    <w:rsid w:val="002257FF"/>
    <w:rsid w:val="00241F3D"/>
    <w:rsid w:val="00244099"/>
    <w:rsid w:val="00270C64"/>
    <w:rsid w:val="00270F64"/>
    <w:rsid w:val="00280989"/>
    <w:rsid w:val="002908BB"/>
    <w:rsid w:val="002B142F"/>
    <w:rsid w:val="002C25B7"/>
    <w:rsid w:val="002C3350"/>
    <w:rsid w:val="002C3AA2"/>
    <w:rsid w:val="002C6AC8"/>
    <w:rsid w:val="002D5BCF"/>
    <w:rsid w:val="002E4C63"/>
    <w:rsid w:val="002F235F"/>
    <w:rsid w:val="00304E20"/>
    <w:rsid w:val="00305A56"/>
    <w:rsid w:val="00306B26"/>
    <w:rsid w:val="003115D6"/>
    <w:rsid w:val="00323301"/>
    <w:rsid w:val="00330957"/>
    <w:rsid w:val="00330F50"/>
    <w:rsid w:val="00353315"/>
    <w:rsid w:val="00357B46"/>
    <w:rsid w:val="00357FA2"/>
    <w:rsid w:val="00365FDB"/>
    <w:rsid w:val="0038316A"/>
    <w:rsid w:val="00391A43"/>
    <w:rsid w:val="0039288B"/>
    <w:rsid w:val="00392E20"/>
    <w:rsid w:val="00395E88"/>
    <w:rsid w:val="003A3F35"/>
    <w:rsid w:val="003C338A"/>
    <w:rsid w:val="003D014D"/>
    <w:rsid w:val="003D05F6"/>
    <w:rsid w:val="003D102C"/>
    <w:rsid w:val="003D6B71"/>
    <w:rsid w:val="003E117C"/>
    <w:rsid w:val="003E62E9"/>
    <w:rsid w:val="003F49C4"/>
    <w:rsid w:val="003F5382"/>
    <w:rsid w:val="00415706"/>
    <w:rsid w:val="0042420E"/>
    <w:rsid w:val="00425DE7"/>
    <w:rsid w:val="00463964"/>
    <w:rsid w:val="004708EE"/>
    <w:rsid w:val="004776F9"/>
    <w:rsid w:val="004976DD"/>
    <w:rsid w:val="004A5177"/>
    <w:rsid w:val="004C727D"/>
    <w:rsid w:val="004D7EE9"/>
    <w:rsid w:val="004E1AB4"/>
    <w:rsid w:val="004E3F32"/>
    <w:rsid w:val="00516495"/>
    <w:rsid w:val="00521623"/>
    <w:rsid w:val="00537257"/>
    <w:rsid w:val="0053752E"/>
    <w:rsid w:val="00537986"/>
    <w:rsid w:val="00543F89"/>
    <w:rsid w:val="0055129C"/>
    <w:rsid w:val="00553EEF"/>
    <w:rsid w:val="00556A4E"/>
    <w:rsid w:val="00563E83"/>
    <w:rsid w:val="00570F9F"/>
    <w:rsid w:val="00580612"/>
    <w:rsid w:val="0058562C"/>
    <w:rsid w:val="00594C05"/>
    <w:rsid w:val="005A08CC"/>
    <w:rsid w:val="005A5D93"/>
    <w:rsid w:val="005A6F65"/>
    <w:rsid w:val="005B70D0"/>
    <w:rsid w:val="005C3C29"/>
    <w:rsid w:val="005C6720"/>
    <w:rsid w:val="005D258D"/>
    <w:rsid w:val="005D4D02"/>
    <w:rsid w:val="00606183"/>
    <w:rsid w:val="006247A1"/>
    <w:rsid w:val="00652646"/>
    <w:rsid w:val="00655686"/>
    <w:rsid w:val="00667336"/>
    <w:rsid w:val="00670F59"/>
    <w:rsid w:val="006815E7"/>
    <w:rsid w:val="00686CA1"/>
    <w:rsid w:val="006877B2"/>
    <w:rsid w:val="006B43D7"/>
    <w:rsid w:val="006D138A"/>
    <w:rsid w:val="00705371"/>
    <w:rsid w:val="00714805"/>
    <w:rsid w:val="00725248"/>
    <w:rsid w:val="0072554F"/>
    <w:rsid w:val="00735CB0"/>
    <w:rsid w:val="007367CB"/>
    <w:rsid w:val="007462C0"/>
    <w:rsid w:val="00753176"/>
    <w:rsid w:val="007642ED"/>
    <w:rsid w:val="00770B09"/>
    <w:rsid w:val="00774300"/>
    <w:rsid w:val="00775585"/>
    <w:rsid w:val="00781343"/>
    <w:rsid w:val="00786B37"/>
    <w:rsid w:val="007933DA"/>
    <w:rsid w:val="0079788F"/>
    <w:rsid w:val="007B6EEF"/>
    <w:rsid w:val="007B7F8A"/>
    <w:rsid w:val="007C1F12"/>
    <w:rsid w:val="007D166D"/>
    <w:rsid w:val="007F0454"/>
    <w:rsid w:val="007F2A84"/>
    <w:rsid w:val="007F467F"/>
    <w:rsid w:val="007F7277"/>
    <w:rsid w:val="00801316"/>
    <w:rsid w:val="0080247C"/>
    <w:rsid w:val="008115FD"/>
    <w:rsid w:val="008117DC"/>
    <w:rsid w:val="00813960"/>
    <w:rsid w:val="00821D37"/>
    <w:rsid w:val="008321FF"/>
    <w:rsid w:val="00844F28"/>
    <w:rsid w:val="00854850"/>
    <w:rsid w:val="00863264"/>
    <w:rsid w:val="0087161D"/>
    <w:rsid w:val="00873BE2"/>
    <w:rsid w:val="00885332"/>
    <w:rsid w:val="00892F42"/>
    <w:rsid w:val="008A38AA"/>
    <w:rsid w:val="008B7A95"/>
    <w:rsid w:val="008C1E23"/>
    <w:rsid w:val="008C3399"/>
    <w:rsid w:val="008C3D0B"/>
    <w:rsid w:val="008D17AD"/>
    <w:rsid w:val="008D63E9"/>
    <w:rsid w:val="008E4846"/>
    <w:rsid w:val="008E5154"/>
    <w:rsid w:val="008F747A"/>
    <w:rsid w:val="009152C5"/>
    <w:rsid w:val="009244B5"/>
    <w:rsid w:val="00930B04"/>
    <w:rsid w:val="009365CD"/>
    <w:rsid w:val="00937DCD"/>
    <w:rsid w:val="009470D8"/>
    <w:rsid w:val="00954172"/>
    <w:rsid w:val="00956646"/>
    <w:rsid w:val="009631CC"/>
    <w:rsid w:val="00972664"/>
    <w:rsid w:val="00983285"/>
    <w:rsid w:val="009900F2"/>
    <w:rsid w:val="00990689"/>
    <w:rsid w:val="009913EA"/>
    <w:rsid w:val="009A2967"/>
    <w:rsid w:val="009B285E"/>
    <w:rsid w:val="009D4831"/>
    <w:rsid w:val="009D5B2B"/>
    <w:rsid w:val="009E3930"/>
    <w:rsid w:val="009E5A07"/>
    <w:rsid w:val="009F72A2"/>
    <w:rsid w:val="00A01D88"/>
    <w:rsid w:val="00A03CEF"/>
    <w:rsid w:val="00A03D25"/>
    <w:rsid w:val="00A0568D"/>
    <w:rsid w:val="00A13932"/>
    <w:rsid w:val="00A1531F"/>
    <w:rsid w:val="00A24B12"/>
    <w:rsid w:val="00A3363A"/>
    <w:rsid w:val="00A425D5"/>
    <w:rsid w:val="00A42991"/>
    <w:rsid w:val="00A44864"/>
    <w:rsid w:val="00A45CDA"/>
    <w:rsid w:val="00A53981"/>
    <w:rsid w:val="00A65599"/>
    <w:rsid w:val="00A70C12"/>
    <w:rsid w:val="00A70EF3"/>
    <w:rsid w:val="00A73C18"/>
    <w:rsid w:val="00A81CB1"/>
    <w:rsid w:val="00A921E8"/>
    <w:rsid w:val="00AD0185"/>
    <w:rsid w:val="00AD2781"/>
    <w:rsid w:val="00AE2EA6"/>
    <w:rsid w:val="00AE72AE"/>
    <w:rsid w:val="00AF2A1E"/>
    <w:rsid w:val="00B102EA"/>
    <w:rsid w:val="00B10FA3"/>
    <w:rsid w:val="00B130D7"/>
    <w:rsid w:val="00B22DEF"/>
    <w:rsid w:val="00B27EF0"/>
    <w:rsid w:val="00B31126"/>
    <w:rsid w:val="00B543F1"/>
    <w:rsid w:val="00B54BB4"/>
    <w:rsid w:val="00B55B36"/>
    <w:rsid w:val="00B65344"/>
    <w:rsid w:val="00B674E9"/>
    <w:rsid w:val="00B74F71"/>
    <w:rsid w:val="00B81CA7"/>
    <w:rsid w:val="00B84826"/>
    <w:rsid w:val="00B91E64"/>
    <w:rsid w:val="00B9248F"/>
    <w:rsid w:val="00BA523F"/>
    <w:rsid w:val="00BA7F43"/>
    <w:rsid w:val="00BC27A0"/>
    <w:rsid w:val="00BD5BBC"/>
    <w:rsid w:val="00BD6DB5"/>
    <w:rsid w:val="00BE4CF8"/>
    <w:rsid w:val="00C007A3"/>
    <w:rsid w:val="00C07227"/>
    <w:rsid w:val="00C10E66"/>
    <w:rsid w:val="00C2286C"/>
    <w:rsid w:val="00C24AB8"/>
    <w:rsid w:val="00C33E54"/>
    <w:rsid w:val="00C46C2B"/>
    <w:rsid w:val="00C5688D"/>
    <w:rsid w:val="00C569D2"/>
    <w:rsid w:val="00C56A28"/>
    <w:rsid w:val="00C61CE3"/>
    <w:rsid w:val="00C65056"/>
    <w:rsid w:val="00C65382"/>
    <w:rsid w:val="00C65D8C"/>
    <w:rsid w:val="00C745E8"/>
    <w:rsid w:val="00C74E1D"/>
    <w:rsid w:val="00C87F95"/>
    <w:rsid w:val="00C9209C"/>
    <w:rsid w:val="00C96A79"/>
    <w:rsid w:val="00CA48EF"/>
    <w:rsid w:val="00CB15DB"/>
    <w:rsid w:val="00CC64D2"/>
    <w:rsid w:val="00CD1030"/>
    <w:rsid w:val="00CD2447"/>
    <w:rsid w:val="00CD61E3"/>
    <w:rsid w:val="00CE0A55"/>
    <w:rsid w:val="00CE2919"/>
    <w:rsid w:val="00D04688"/>
    <w:rsid w:val="00D062F5"/>
    <w:rsid w:val="00D1007E"/>
    <w:rsid w:val="00D145AA"/>
    <w:rsid w:val="00D16069"/>
    <w:rsid w:val="00D20212"/>
    <w:rsid w:val="00D24A65"/>
    <w:rsid w:val="00D24D9E"/>
    <w:rsid w:val="00D24E68"/>
    <w:rsid w:val="00D3464F"/>
    <w:rsid w:val="00D37050"/>
    <w:rsid w:val="00D42905"/>
    <w:rsid w:val="00D44733"/>
    <w:rsid w:val="00D513E2"/>
    <w:rsid w:val="00D5203C"/>
    <w:rsid w:val="00D5561E"/>
    <w:rsid w:val="00D56771"/>
    <w:rsid w:val="00D76F86"/>
    <w:rsid w:val="00D92A35"/>
    <w:rsid w:val="00D93DA2"/>
    <w:rsid w:val="00DA1DD3"/>
    <w:rsid w:val="00DA3200"/>
    <w:rsid w:val="00DB1911"/>
    <w:rsid w:val="00DB6C27"/>
    <w:rsid w:val="00DC1D66"/>
    <w:rsid w:val="00DD45BE"/>
    <w:rsid w:val="00DE51EB"/>
    <w:rsid w:val="00DF2AC7"/>
    <w:rsid w:val="00DF559D"/>
    <w:rsid w:val="00E156F8"/>
    <w:rsid w:val="00E42879"/>
    <w:rsid w:val="00E51C27"/>
    <w:rsid w:val="00E56AFF"/>
    <w:rsid w:val="00E61F14"/>
    <w:rsid w:val="00E728DB"/>
    <w:rsid w:val="00E753BE"/>
    <w:rsid w:val="00EA34A0"/>
    <w:rsid w:val="00EB5766"/>
    <w:rsid w:val="00EC7172"/>
    <w:rsid w:val="00ED6569"/>
    <w:rsid w:val="00EE06A6"/>
    <w:rsid w:val="00EE302A"/>
    <w:rsid w:val="00EF1F6E"/>
    <w:rsid w:val="00EF4CCB"/>
    <w:rsid w:val="00F07934"/>
    <w:rsid w:val="00F16FD3"/>
    <w:rsid w:val="00F30FC7"/>
    <w:rsid w:val="00F34E51"/>
    <w:rsid w:val="00F35E87"/>
    <w:rsid w:val="00F6088B"/>
    <w:rsid w:val="00F7136B"/>
    <w:rsid w:val="00F74004"/>
    <w:rsid w:val="00F766B6"/>
    <w:rsid w:val="00FA7A28"/>
    <w:rsid w:val="00FA7BA4"/>
    <w:rsid w:val="00FB2C37"/>
    <w:rsid w:val="00FB2D8A"/>
    <w:rsid w:val="00FE1789"/>
    <w:rsid w:val="00FF19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>
      <o:colormenu v:ext="edit" strokecolor="re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DE7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425DE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425DE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79788F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79788F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25DE7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425DE7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ZGSM">
    <w:name w:val="ZGSM"/>
    <w:rsid w:val="00425DE7"/>
  </w:style>
  <w:style w:type="paragraph" w:styleId="a3">
    <w:name w:val="header"/>
    <w:aliases w:val="header odd,header,header odd1,header odd2,header odd3,header odd4,header odd5,header odd6"/>
    <w:link w:val="Char"/>
    <w:uiPriority w:val="99"/>
    <w:rsid w:val="00425DE7"/>
    <w:pPr>
      <w:widowControl w:val="0"/>
    </w:pPr>
    <w:rPr>
      <w:rFonts w:ascii="Arial" w:eastAsia="宋体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3"/>
    <w:uiPriority w:val="99"/>
    <w:rsid w:val="00425DE7"/>
    <w:rPr>
      <w:rFonts w:ascii="Arial" w:eastAsia="宋体" w:hAnsi="Arial" w:cs="Times New Roman"/>
      <w:b/>
      <w:noProof/>
      <w:kern w:val="0"/>
      <w:sz w:val="18"/>
      <w:szCs w:val="20"/>
      <w:lang w:val="en-GB" w:eastAsia="en-US"/>
    </w:rPr>
  </w:style>
  <w:style w:type="paragraph" w:styleId="a4">
    <w:name w:val="footer"/>
    <w:basedOn w:val="a3"/>
    <w:link w:val="Char0"/>
    <w:rsid w:val="00425DE7"/>
    <w:pPr>
      <w:jc w:val="center"/>
    </w:pPr>
    <w:rPr>
      <w:i/>
    </w:rPr>
  </w:style>
  <w:style w:type="character" w:customStyle="1" w:styleId="Char0">
    <w:name w:val="页脚 Char"/>
    <w:basedOn w:val="a0"/>
    <w:link w:val="a4"/>
    <w:rsid w:val="00425DE7"/>
    <w:rPr>
      <w:rFonts w:ascii="Arial" w:eastAsia="宋体" w:hAnsi="Arial" w:cs="Times New Roman"/>
      <w:b/>
      <w:i/>
      <w:noProof/>
      <w:kern w:val="0"/>
      <w:sz w:val="18"/>
      <w:szCs w:val="20"/>
      <w:lang w:val="en-GB" w:eastAsia="en-US"/>
    </w:rPr>
  </w:style>
  <w:style w:type="paragraph" w:customStyle="1" w:styleId="B1">
    <w:name w:val="B1"/>
    <w:basedOn w:val="a5"/>
    <w:qFormat/>
    <w:rsid w:val="00425DE7"/>
    <w:pPr>
      <w:ind w:left="568" w:firstLineChars="0" w:hanging="284"/>
      <w:contextualSpacing w:val="0"/>
    </w:pPr>
  </w:style>
  <w:style w:type="paragraph" w:styleId="a5">
    <w:name w:val="List"/>
    <w:basedOn w:val="a"/>
    <w:uiPriority w:val="99"/>
    <w:semiHidden/>
    <w:unhideWhenUsed/>
    <w:rsid w:val="00425DE7"/>
    <w:pPr>
      <w:ind w:left="200" w:hangingChars="200" w:hanging="200"/>
      <w:contextualSpacing/>
    </w:pPr>
  </w:style>
  <w:style w:type="paragraph" w:styleId="a6">
    <w:name w:val="Document Map"/>
    <w:basedOn w:val="a"/>
    <w:link w:val="Char1"/>
    <w:uiPriority w:val="99"/>
    <w:semiHidden/>
    <w:unhideWhenUsed/>
    <w:rsid w:val="00425DE7"/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6"/>
    <w:uiPriority w:val="99"/>
    <w:semiHidden/>
    <w:rsid w:val="00425DE7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paragraph" w:styleId="a7">
    <w:name w:val="List Paragraph"/>
    <w:basedOn w:val="a"/>
    <w:uiPriority w:val="34"/>
    <w:qFormat/>
    <w:rsid w:val="000A7A02"/>
    <w:pPr>
      <w:ind w:firstLineChars="200" w:firstLine="420"/>
    </w:pPr>
    <w:rPr>
      <w:rFonts w:eastAsiaTheme="minorEastAsia"/>
    </w:rPr>
  </w:style>
  <w:style w:type="paragraph" w:styleId="a8">
    <w:name w:val="Balloon Text"/>
    <w:basedOn w:val="a"/>
    <w:link w:val="Char2"/>
    <w:uiPriority w:val="99"/>
    <w:semiHidden/>
    <w:unhideWhenUsed/>
    <w:rsid w:val="002C3AA2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2C3AA2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customStyle="1" w:styleId="3Char">
    <w:name w:val="标题 3 Char"/>
    <w:basedOn w:val="a0"/>
    <w:link w:val="3"/>
    <w:uiPriority w:val="9"/>
    <w:rsid w:val="0079788F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Char">
    <w:name w:val="标题 4 Char"/>
    <w:basedOn w:val="a0"/>
    <w:link w:val="4"/>
    <w:uiPriority w:val="9"/>
    <w:rsid w:val="0079788F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character" w:styleId="a9">
    <w:name w:val="annotation reference"/>
    <w:basedOn w:val="a0"/>
    <w:uiPriority w:val="99"/>
    <w:semiHidden/>
    <w:unhideWhenUsed/>
    <w:rsid w:val="000C1BFE"/>
    <w:rPr>
      <w:sz w:val="21"/>
      <w:szCs w:val="21"/>
    </w:rPr>
  </w:style>
  <w:style w:type="paragraph" w:styleId="aa">
    <w:name w:val="annotation text"/>
    <w:basedOn w:val="a"/>
    <w:link w:val="Char3"/>
    <w:uiPriority w:val="99"/>
    <w:semiHidden/>
    <w:unhideWhenUsed/>
    <w:rsid w:val="000C1BFE"/>
  </w:style>
  <w:style w:type="character" w:customStyle="1" w:styleId="Char3">
    <w:name w:val="批注文字 Char"/>
    <w:basedOn w:val="a0"/>
    <w:link w:val="aa"/>
    <w:uiPriority w:val="99"/>
    <w:semiHidden/>
    <w:rsid w:val="000C1BFE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0C1BFE"/>
    <w:rPr>
      <w:b/>
      <w:bCs/>
    </w:rPr>
  </w:style>
  <w:style w:type="character" w:customStyle="1" w:styleId="Char4">
    <w:name w:val="批注主题 Char"/>
    <w:basedOn w:val="Char3"/>
    <w:link w:val="ab"/>
    <w:uiPriority w:val="99"/>
    <w:semiHidden/>
    <w:rsid w:val="000C1BFE"/>
    <w:rPr>
      <w:b/>
      <w:bCs/>
    </w:rPr>
  </w:style>
  <w:style w:type="paragraph" w:customStyle="1" w:styleId="TAL">
    <w:name w:val="TAL"/>
    <w:basedOn w:val="a"/>
    <w:link w:val="TALChar"/>
    <w:rsid w:val="00A42991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a"/>
    <w:rsid w:val="00A42991"/>
    <w:pPr>
      <w:keepNext/>
      <w:keepLines/>
      <w:spacing w:after="0"/>
      <w:jc w:val="center"/>
    </w:pPr>
    <w:rPr>
      <w:rFonts w:ascii="Arial" w:hAnsi="Arial"/>
      <w:b/>
      <w:sz w:val="18"/>
    </w:rPr>
  </w:style>
  <w:style w:type="character" w:customStyle="1" w:styleId="TALChar">
    <w:name w:val="TAL Char"/>
    <w:link w:val="TAL"/>
    <w:rsid w:val="00A42991"/>
    <w:rPr>
      <w:rFonts w:ascii="Arial" w:eastAsia="宋体" w:hAnsi="Arial" w:cs="Times New Roman"/>
      <w:kern w:val="0"/>
      <w:sz w:val="18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003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1212</Words>
  <Characters>6913</Characters>
  <Application>Microsoft Office Word</Application>
  <DocSecurity>0</DocSecurity>
  <Lines>57</Lines>
  <Paragraphs>16</Paragraphs>
  <ScaleCrop>false</ScaleCrop>
  <Company/>
  <LinksUpToDate>false</LinksUpToDate>
  <CharactersWithSpaces>8109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wangke</dc:creator>
  <cp:lastModifiedBy>guoshu-CMCC</cp:lastModifiedBy>
  <cp:revision>24</cp:revision>
  <dcterms:created xsi:type="dcterms:W3CDTF">2015-10-29T10:04:00Z</dcterms:created>
  <dcterms:modified xsi:type="dcterms:W3CDTF">2015-11-02T10:29:00Z</dcterms:modified>
</cp:coreProperties>
</file>